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7DC1" w14:textId="49FEE95A" w:rsidR="007D6479" w:rsidRPr="002A37D2" w:rsidRDefault="007D6479" w:rsidP="007D6479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4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0BD92E92" w14:textId="77777777" w:rsidR="001C2203" w:rsidRDefault="001C2203" w:rsidP="001C2203">
      <w:pPr>
        <w:rPr>
          <w:lang w:val="pl-PL"/>
        </w:rPr>
      </w:pPr>
    </w:p>
    <w:p w14:paraId="395897E8" w14:textId="77777777" w:rsidR="007D6479" w:rsidRPr="001C2203" w:rsidRDefault="007D6479" w:rsidP="001C2203">
      <w:pPr>
        <w:rPr>
          <w:lang w:val="pl-PL"/>
        </w:rPr>
      </w:pPr>
    </w:p>
    <w:p w14:paraId="1CF88B4D" w14:textId="4FBD932B" w:rsidR="00356472" w:rsidRPr="001C2203" w:rsidRDefault="00F21DCF" w:rsidP="00356472">
      <w:pPr>
        <w:pStyle w:val="Tytu"/>
        <w:rPr>
          <w:b/>
          <w:bCs/>
          <w:sz w:val="56"/>
          <w:szCs w:val="56"/>
          <w:lang w:val="pl-PL"/>
        </w:rPr>
      </w:pPr>
      <w:r w:rsidRPr="001C2203">
        <w:rPr>
          <w:b/>
          <w:bCs/>
          <w:sz w:val="56"/>
          <w:szCs w:val="56"/>
          <w:lang w:val="pl-PL"/>
        </w:rPr>
        <w:t xml:space="preserve">Regulamin </w:t>
      </w:r>
      <w:r w:rsidR="001D3015" w:rsidRPr="001C2203">
        <w:rPr>
          <w:b/>
          <w:bCs/>
          <w:sz w:val="56"/>
          <w:szCs w:val="56"/>
          <w:lang w:val="pl-PL"/>
        </w:rPr>
        <w:t>izby przyjęć</w:t>
      </w:r>
    </w:p>
    <w:p w14:paraId="23AA8E22" w14:textId="77777777" w:rsidR="007D6479" w:rsidRDefault="007D6479" w:rsidP="007D6479">
      <w:pPr>
        <w:jc w:val="center"/>
        <w:rPr>
          <w:rStyle w:val="Uwydatnienie"/>
        </w:rPr>
      </w:pPr>
    </w:p>
    <w:p w14:paraId="68442396" w14:textId="16C877D9" w:rsidR="007D6479" w:rsidRPr="00E55116" w:rsidRDefault="007D6479" w:rsidP="007D6479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191612E4" w14:textId="77777777" w:rsidR="007D6479" w:rsidRPr="00E55116" w:rsidRDefault="007D6479" w:rsidP="007D6479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7EDF8479" w14:textId="77777777" w:rsidR="007D6479" w:rsidRPr="00E55116" w:rsidRDefault="007D6479" w:rsidP="007D6479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5FEA1961" w14:textId="77777777" w:rsidR="007D6479" w:rsidRDefault="007D6479" w:rsidP="007D6479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32DC8F28" w14:textId="77777777" w:rsidR="007D6479" w:rsidRDefault="007D6479" w:rsidP="007D6479">
      <w:pPr>
        <w:jc w:val="center"/>
        <w:rPr>
          <w:rStyle w:val="Uwydatnienie"/>
        </w:rPr>
      </w:pPr>
    </w:p>
    <w:p w14:paraId="2CD99CFA" w14:textId="77777777" w:rsidR="007D6479" w:rsidRDefault="007D6479" w:rsidP="007D6479">
      <w:pPr>
        <w:jc w:val="center"/>
        <w:rPr>
          <w:rStyle w:val="Uwydatnienie"/>
        </w:rPr>
      </w:pPr>
    </w:p>
    <w:p w14:paraId="3763106C" w14:textId="77777777" w:rsidR="007D6479" w:rsidRDefault="007D6479" w:rsidP="007D6479">
      <w:pPr>
        <w:jc w:val="center"/>
        <w:rPr>
          <w:rStyle w:val="Uwydatnienie"/>
        </w:rPr>
      </w:pPr>
    </w:p>
    <w:p w14:paraId="526CC11B" w14:textId="77777777" w:rsidR="007D6479" w:rsidRDefault="007D6479" w:rsidP="007D6479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7D6479" w:rsidRPr="001779D6" w14:paraId="28464EC8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FEE7" w14:textId="77777777" w:rsidR="007D6479" w:rsidRPr="001779D6" w:rsidRDefault="007D6479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B271" w14:textId="77777777" w:rsidR="007D6479" w:rsidRPr="001779D6" w:rsidRDefault="007D6479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80AD" w14:textId="77777777" w:rsidR="007D6479" w:rsidRPr="001779D6" w:rsidRDefault="007D6479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7D6479" w:rsidRPr="001779D6" w14:paraId="7867A76D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11A5" w14:textId="77777777" w:rsidR="007D6479" w:rsidRDefault="007D6479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0A36A942" w14:textId="77777777" w:rsidR="007D6479" w:rsidRPr="00D413F3" w:rsidRDefault="007D6479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F2EF" w14:textId="77777777" w:rsidR="007D6479" w:rsidRDefault="007D6479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41FFB03D" w14:textId="77777777" w:rsidR="007D6479" w:rsidRPr="001779D6" w:rsidRDefault="007D6479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DFEB" w14:textId="77777777" w:rsidR="007D6479" w:rsidRPr="00346FEE" w:rsidRDefault="007D6479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1A52DFFD" w14:textId="77777777" w:rsidR="007D6479" w:rsidRPr="001779D6" w:rsidRDefault="007D6479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2AF0759B" w14:textId="77777777" w:rsidR="007D6479" w:rsidRDefault="007D6479" w:rsidP="007D6479">
      <w:pPr>
        <w:jc w:val="both"/>
      </w:pPr>
    </w:p>
    <w:p w14:paraId="15C783A1" w14:textId="77777777" w:rsidR="007D6479" w:rsidRDefault="007D6479" w:rsidP="00297B32">
      <w:pPr>
        <w:spacing w:after="24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132FC129" w14:textId="77777777" w:rsidR="007D6479" w:rsidRDefault="007D6479" w:rsidP="007D6479">
      <w:pPr>
        <w:spacing w:after="240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6318FE2F" w14:textId="77777777" w:rsidR="007D6479" w:rsidRDefault="007D6479" w:rsidP="007D6479">
      <w:pPr>
        <w:spacing w:after="240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10F02D4E" w14:textId="77777777" w:rsidR="007D6479" w:rsidRDefault="007D6479" w:rsidP="00297B32">
      <w:pPr>
        <w:spacing w:after="24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208D3052" w14:textId="2A120901" w:rsidR="00297B32" w:rsidRPr="00F531FD" w:rsidRDefault="00F531FD" w:rsidP="00297B32">
      <w:pPr>
        <w:spacing w:after="240"/>
        <w:ind w:left="11" w:hanging="11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pl-PL"/>
        </w:rPr>
      </w:pPr>
      <w:r w:rsidRPr="00F531FD">
        <w:rPr>
          <w:rFonts w:asciiTheme="majorHAnsi" w:hAnsiTheme="majorHAnsi" w:cstheme="majorHAnsi"/>
          <w:b/>
          <w:color w:val="0070C0"/>
          <w:sz w:val="28"/>
          <w:szCs w:val="28"/>
        </w:rPr>
        <w:t xml:space="preserve">REGULAMIN </w:t>
      </w:r>
      <w:r w:rsidR="00C34C94">
        <w:rPr>
          <w:rFonts w:asciiTheme="majorHAnsi" w:hAnsiTheme="majorHAnsi" w:cstheme="majorHAnsi"/>
          <w:b/>
          <w:color w:val="0070C0"/>
          <w:sz w:val="28"/>
          <w:szCs w:val="28"/>
        </w:rPr>
        <w:t>IZBY PRZYJĘĆ</w:t>
      </w:r>
    </w:p>
    <w:p w14:paraId="638380E5" w14:textId="77777777" w:rsidR="00BB1D66" w:rsidRPr="00BB1D66" w:rsidRDefault="00BB1D66" w:rsidP="008B0A86">
      <w:pPr>
        <w:pStyle w:val="Lista3"/>
        <w:numPr>
          <w:ilvl w:val="0"/>
          <w:numId w:val="7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BB1D66">
        <w:rPr>
          <w:rFonts w:asciiTheme="majorHAnsi" w:hAnsiTheme="majorHAnsi" w:cstheme="majorHAnsi"/>
        </w:rPr>
        <w:t>CHARAKTERYSTYKA ODDZIAŁU</w:t>
      </w:r>
    </w:p>
    <w:p w14:paraId="308F08BC" w14:textId="77777777" w:rsidR="00193884" w:rsidRDefault="001D3015" w:rsidP="00193884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Izba Przyjęć  jest </w:t>
      </w:r>
      <w:r w:rsidR="006607F5" w:rsidRPr="006607F5">
        <w:rPr>
          <w:rFonts w:asciiTheme="minorHAnsi" w:hAnsiTheme="minorHAnsi"/>
          <w:sz w:val="21"/>
          <w:szCs w:val="21"/>
        </w:rPr>
        <w:t xml:space="preserve">komórką organizacyjną Szpitala św. </w:t>
      </w:r>
      <w:r w:rsidR="005E6C18">
        <w:rPr>
          <w:rFonts w:asciiTheme="minorHAnsi" w:hAnsiTheme="minorHAnsi"/>
          <w:sz w:val="21"/>
          <w:szCs w:val="21"/>
        </w:rPr>
        <w:t>Anny w Piasecznie</w:t>
      </w:r>
      <w:r w:rsidR="001A6818">
        <w:rPr>
          <w:rFonts w:asciiTheme="minorHAnsi" w:hAnsiTheme="minorHAnsi"/>
          <w:sz w:val="21"/>
          <w:szCs w:val="21"/>
        </w:rPr>
        <w:t>.</w:t>
      </w:r>
    </w:p>
    <w:p w14:paraId="1766F2AB" w14:textId="00F06C60" w:rsidR="00193884" w:rsidRPr="00193884" w:rsidRDefault="006B2F0A" w:rsidP="00193884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jc w:val="both"/>
        <w:rPr>
          <w:rFonts w:asciiTheme="minorHAnsi" w:hAnsiTheme="minorHAnsi" w:cstheme="minorHAnsi"/>
          <w:sz w:val="21"/>
          <w:szCs w:val="21"/>
        </w:rPr>
      </w:pPr>
      <w:r w:rsidRPr="00193884">
        <w:rPr>
          <w:rFonts w:asciiTheme="minorHAnsi" w:hAnsiTheme="minorHAnsi" w:cstheme="minorHAnsi"/>
          <w:sz w:val="21"/>
          <w:szCs w:val="21"/>
        </w:rPr>
        <w:t xml:space="preserve">Izba </w:t>
      </w:r>
      <w:r w:rsidRPr="003F5723">
        <w:rPr>
          <w:rFonts w:asciiTheme="minorHAnsi" w:hAnsiTheme="minorHAnsi" w:cstheme="minorHAnsi"/>
          <w:sz w:val="21"/>
          <w:szCs w:val="21"/>
        </w:rPr>
        <w:t>Przyjęć</w:t>
      </w:r>
      <w:r w:rsidR="003F5723" w:rsidRPr="003F5723">
        <w:rPr>
          <w:rFonts w:asciiTheme="minorHAnsi" w:hAnsiTheme="minorHAnsi" w:cstheme="minorHAnsi"/>
          <w:sz w:val="21"/>
          <w:szCs w:val="21"/>
        </w:rPr>
        <w:t xml:space="preserve"> znajduje się na parterze Szpitala, składa się z następujących pomieszczeń:</w:t>
      </w:r>
      <w:r w:rsidR="003F5723">
        <w:rPr>
          <w:rFonts w:asciiTheme="minorHAnsi" w:hAnsiTheme="minorHAnsi" w:cstheme="minorHAnsi"/>
          <w:sz w:val="21"/>
          <w:szCs w:val="21"/>
        </w:rPr>
        <w:t xml:space="preserve"> </w:t>
      </w:r>
      <w:r w:rsidR="00193884" w:rsidRPr="00193884">
        <w:rPr>
          <w:rFonts w:asciiTheme="minorHAnsi" w:hAnsiTheme="minorHAnsi" w:cstheme="minorHAnsi"/>
          <w:sz w:val="21"/>
          <w:szCs w:val="21"/>
        </w:rPr>
        <w:t xml:space="preserve">pokoju TRIAGE, sali obserwacyjnej, </w:t>
      </w:r>
      <w:r w:rsidR="00193884">
        <w:rPr>
          <w:rFonts w:asciiTheme="minorHAnsi" w:hAnsiTheme="minorHAnsi" w:cstheme="minorHAnsi"/>
          <w:sz w:val="21"/>
          <w:szCs w:val="21"/>
        </w:rPr>
        <w:t>s</w:t>
      </w:r>
      <w:r w:rsidR="00193884" w:rsidRPr="00193884">
        <w:rPr>
          <w:rFonts w:asciiTheme="minorHAnsi" w:hAnsiTheme="minorHAnsi" w:cstheme="minorHAnsi"/>
          <w:sz w:val="21"/>
          <w:szCs w:val="21"/>
        </w:rPr>
        <w:t>ali obserwacyjnej monitorowanej, pokoju lekarskiego, gabinetu chirurgicznego</w:t>
      </w:r>
      <w:r w:rsidR="00193884">
        <w:rPr>
          <w:rFonts w:asciiTheme="minorHAnsi" w:hAnsiTheme="minorHAnsi" w:cstheme="minorHAnsi"/>
          <w:sz w:val="21"/>
          <w:szCs w:val="21"/>
        </w:rPr>
        <w:t>,</w:t>
      </w:r>
      <w:r w:rsidR="00193884" w:rsidRPr="00193884">
        <w:rPr>
          <w:rFonts w:asciiTheme="minorHAnsi" w:hAnsiTheme="minorHAnsi" w:cstheme="minorHAnsi"/>
          <w:sz w:val="21"/>
          <w:szCs w:val="21"/>
        </w:rPr>
        <w:t xml:space="preserve"> pokoju socjalnego</w:t>
      </w:r>
      <w:r w:rsidR="003F5723">
        <w:rPr>
          <w:rFonts w:asciiTheme="minorHAnsi" w:hAnsiTheme="minorHAnsi" w:cstheme="minorHAnsi"/>
          <w:sz w:val="21"/>
          <w:szCs w:val="21"/>
        </w:rPr>
        <w:t xml:space="preserve">, </w:t>
      </w:r>
      <w:r w:rsidR="007C1AE1" w:rsidRPr="00193884">
        <w:rPr>
          <w:rFonts w:asciiTheme="minorHAnsi" w:hAnsiTheme="minorHAnsi" w:cstheme="minorHAnsi"/>
          <w:sz w:val="21"/>
          <w:szCs w:val="21"/>
        </w:rPr>
        <w:t>pomieszczenia higieniczno-gospodarczego</w:t>
      </w:r>
      <w:r w:rsidR="007C1AE1">
        <w:rPr>
          <w:rFonts w:asciiTheme="minorHAnsi" w:hAnsiTheme="minorHAnsi" w:cstheme="minorHAnsi"/>
          <w:sz w:val="21"/>
          <w:szCs w:val="21"/>
        </w:rPr>
        <w:t xml:space="preserve"> oraz toalety dla Pacjentów. </w:t>
      </w:r>
    </w:p>
    <w:p w14:paraId="1441930E" w14:textId="450E2CEC" w:rsidR="006607F5" w:rsidRPr="00D3158A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D3158A">
        <w:rPr>
          <w:rFonts w:asciiTheme="minorHAnsi" w:hAnsiTheme="minorHAnsi"/>
          <w:sz w:val="21"/>
          <w:szCs w:val="21"/>
        </w:rPr>
        <w:t xml:space="preserve">W obrębie </w:t>
      </w:r>
      <w:r w:rsidR="001D3015" w:rsidRPr="00D3158A">
        <w:rPr>
          <w:rFonts w:asciiTheme="minorHAnsi" w:hAnsiTheme="minorHAnsi"/>
          <w:sz w:val="21"/>
          <w:szCs w:val="21"/>
        </w:rPr>
        <w:t>Izby Przyjęć</w:t>
      </w:r>
      <w:r w:rsidRPr="00D3158A">
        <w:rPr>
          <w:rFonts w:asciiTheme="minorHAnsi" w:hAnsiTheme="minorHAnsi"/>
          <w:sz w:val="21"/>
          <w:szCs w:val="21"/>
        </w:rPr>
        <w:t xml:space="preserve"> pacjenci mogą korzystać:</w:t>
      </w:r>
    </w:p>
    <w:p w14:paraId="32B349E4" w14:textId="63E9BC88" w:rsidR="006607F5" w:rsidRPr="00D3158A" w:rsidRDefault="006607F5" w:rsidP="00D64FE5">
      <w:pPr>
        <w:pStyle w:val="Lista4"/>
        <w:numPr>
          <w:ilvl w:val="2"/>
          <w:numId w:val="15"/>
        </w:numPr>
        <w:spacing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D3158A">
        <w:rPr>
          <w:rFonts w:asciiTheme="minorHAnsi" w:hAnsiTheme="minorHAnsi"/>
          <w:sz w:val="21"/>
          <w:szCs w:val="21"/>
        </w:rPr>
        <w:t>z łazie</w:t>
      </w:r>
      <w:r w:rsidR="00BB6D56" w:rsidRPr="00D3158A">
        <w:rPr>
          <w:rFonts w:asciiTheme="minorHAnsi" w:hAnsiTheme="minorHAnsi"/>
          <w:sz w:val="21"/>
          <w:szCs w:val="21"/>
        </w:rPr>
        <w:t>n</w:t>
      </w:r>
      <w:r w:rsidR="000E77FB" w:rsidRPr="00D3158A">
        <w:rPr>
          <w:rFonts w:asciiTheme="minorHAnsi" w:hAnsiTheme="minorHAnsi"/>
          <w:sz w:val="21"/>
          <w:szCs w:val="21"/>
        </w:rPr>
        <w:t xml:space="preserve">ki </w:t>
      </w:r>
      <w:r w:rsidR="00BB6D56" w:rsidRPr="00D3158A">
        <w:rPr>
          <w:rFonts w:asciiTheme="minorHAnsi" w:hAnsiTheme="minorHAnsi"/>
          <w:sz w:val="21"/>
          <w:szCs w:val="21"/>
        </w:rPr>
        <w:t>dostępn</w:t>
      </w:r>
      <w:r w:rsidR="000E77FB" w:rsidRPr="00D3158A">
        <w:rPr>
          <w:rFonts w:asciiTheme="minorHAnsi" w:hAnsiTheme="minorHAnsi"/>
          <w:sz w:val="21"/>
          <w:szCs w:val="21"/>
        </w:rPr>
        <w:t xml:space="preserve">ej </w:t>
      </w:r>
      <w:r w:rsidR="00193884" w:rsidRPr="00D3158A">
        <w:rPr>
          <w:rFonts w:asciiTheme="minorHAnsi" w:hAnsiTheme="minorHAnsi"/>
          <w:sz w:val="21"/>
          <w:szCs w:val="21"/>
        </w:rPr>
        <w:t>przy</w:t>
      </w:r>
      <w:r w:rsidR="000E77FB" w:rsidRPr="00D3158A">
        <w:rPr>
          <w:rFonts w:asciiTheme="minorHAnsi" w:hAnsiTheme="minorHAnsi"/>
          <w:sz w:val="21"/>
          <w:szCs w:val="21"/>
        </w:rPr>
        <w:t xml:space="preserve"> Izbie Przyjęć</w:t>
      </w:r>
      <w:r w:rsidR="00656A7A" w:rsidRPr="00D3158A">
        <w:rPr>
          <w:rFonts w:asciiTheme="minorHAnsi" w:hAnsiTheme="minorHAnsi"/>
          <w:sz w:val="21"/>
          <w:szCs w:val="21"/>
        </w:rPr>
        <w:t>,</w:t>
      </w:r>
      <w:r w:rsidR="000E77FB" w:rsidRPr="00D3158A">
        <w:rPr>
          <w:rFonts w:asciiTheme="minorHAnsi" w:hAnsiTheme="minorHAnsi"/>
          <w:sz w:val="21"/>
          <w:szCs w:val="21"/>
        </w:rPr>
        <w:t xml:space="preserve"> pomieszczenie nr 7.  </w:t>
      </w:r>
    </w:p>
    <w:p w14:paraId="6A7B19D6" w14:textId="74AA8395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Do podstawowych zadań </w:t>
      </w:r>
      <w:r w:rsidR="00225798">
        <w:rPr>
          <w:rFonts w:asciiTheme="minorHAnsi" w:hAnsiTheme="minorHAnsi"/>
          <w:sz w:val="21"/>
          <w:szCs w:val="21"/>
        </w:rPr>
        <w:t>Izby Przyjęć</w:t>
      </w:r>
      <w:r w:rsidRPr="006607F5">
        <w:rPr>
          <w:rFonts w:asciiTheme="minorHAnsi" w:hAnsiTheme="minorHAnsi"/>
          <w:sz w:val="21"/>
          <w:szCs w:val="21"/>
        </w:rPr>
        <w:t xml:space="preserve"> należy:</w:t>
      </w:r>
      <w:r w:rsidR="006B2F0A">
        <w:rPr>
          <w:rFonts w:asciiTheme="minorHAnsi" w:hAnsiTheme="minorHAnsi"/>
          <w:sz w:val="21"/>
          <w:szCs w:val="21"/>
        </w:rPr>
        <w:t xml:space="preserve"> </w:t>
      </w:r>
    </w:p>
    <w:p w14:paraId="0F9B0B39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przyjęcie pacjenta,</w:t>
      </w:r>
    </w:p>
    <w:p w14:paraId="4A0A5370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badanie przedmiotowe i podmiotowe pacjenta,</w:t>
      </w:r>
    </w:p>
    <w:p w14:paraId="7978397C" w14:textId="6E7B6F11" w:rsidR="00193884" w:rsidRDefault="00193884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wykonywanie badań diagnostycznych, </w:t>
      </w:r>
      <w:r w:rsidR="000C1FFA">
        <w:rPr>
          <w:rFonts w:asciiTheme="minorHAnsi" w:hAnsiTheme="minorHAnsi"/>
          <w:sz w:val="21"/>
          <w:szCs w:val="21"/>
        </w:rPr>
        <w:t>laboratoryjnych</w:t>
      </w:r>
      <w:r>
        <w:rPr>
          <w:rFonts w:asciiTheme="minorHAnsi" w:hAnsiTheme="minorHAnsi"/>
          <w:sz w:val="21"/>
          <w:szCs w:val="21"/>
        </w:rPr>
        <w:t xml:space="preserve"> i obrazowych, </w:t>
      </w:r>
    </w:p>
    <w:p w14:paraId="3D7331BD" w14:textId="76A6D64D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leczenie i pielęgnacja pacjentów przebywających w </w:t>
      </w:r>
      <w:r w:rsidR="001D3015">
        <w:rPr>
          <w:rFonts w:asciiTheme="minorHAnsi" w:hAnsiTheme="minorHAnsi"/>
          <w:sz w:val="21"/>
          <w:szCs w:val="21"/>
        </w:rPr>
        <w:t>Izbie Przyjęć</w:t>
      </w:r>
      <w:r w:rsidRPr="006607F5">
        <w:rPr>
          <w:rFonts w:asciiTheme="minorHAnsi" w:hAnsiTheme="minorHAnsi"/>
          <w:sz w:val="21"/>
          <w:szCs w:val="21"/>
        </w:rPr>
        <w:t>,</w:t>
      </w:r>
    </w:p>
    <w:p w14:paraId="715ABCBA" w14:textId="027BD6F8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zapewnienie bezpieczeństwa pacjentów w czasie pobytu w</w:t>
      </w:r>
      <w:r w:rsidR="001D3015">
        <w:rPr>
          <w:rFonts w:asciiTheme="minorHAnsi" w:hAnsiTheme="minorHAnsi"/>
          <w:sz w:val="21"/>
          <w:szCs w:val="21"/>
        </w:rPr>
        <w:t xml:space="preserve"> Izbie Przyjęć</w:t>
      </w:r>
      <w:r w:rsidRPr="006607F5">
        <w:rPr>
          <w:rFonts w:asciiTheme="minorHAnsi" w:hAnsiTheme="minorHAnsi"/>
          <w:sz w:val="21"/>
          <w:szCs w:val="21"/>
        </w:rPr>
        <w:t>,</w:t>
      </w:r>
    </w:p>
    <w:p w14:paraId="3315914E" w14:textId="0879EA6F" w:rsidR="000C1FFA" w:rsidRDefault="006607F5" w:rsidP="000C1FFA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prowadzenie dokumentacji medyczn</w:t>
      </w:r>
      <w:r w:rsidR="002024CB">
        <w:rPr>
          <w:rFonts w:asciiTheme="minorHAnsi" w:hAnsiTheme="minorHAnsi"/>
          <w:sz w:val="21"/>
          <w:szCs w:val="21"/>
        </w:rPr>
        <w:t>ej Pacjenta</w:t>
      </w:r>
      <w:r w:rsidRPr="006607F5">
        <w:rPr>
          <w:rFonts w:asciiTheme="minorHAnsi" w:hAnsiTheme="minorHAnsi"/>
          <w:sz w:val="21"/>
          <w:szCs w:val="21"/>
        </w:rPr>
        <w:t xml:space="preserve">, </w:t>
      </w:r>
    </w:p>
    <w:p w14:paraId="53C8B938" w14:textId="67042EC6" w:rsidR="000C1FFA" w:rsidRPr="000C1FFA" w:rsidRDefault="006607F5" w:rsidP="000C1FFA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0C1FFA">
        <w:rPr>
          <w:rFonts w:asciiTheme="minorHAnsi" w:hAnsiTheme="minorHAnsi"/>
          <w:sz w:val="21"/>
          <w:szCs w:val="21"/>
        </w:rPr>
        <w:t>edukacja</w:t>
      </w:r>
      <w:r w:rsidR="000C1FFA">
        <w:rPr>
          <w:rFonts w:asciiTheme="minorHAnsi" w:hAnsiTheme="minorHAnsi"/>
          <w:sz w:val="21"/>
          <w:szCs w:val="21"/>
        </w:rPr>
        <w:t xml:space="preserve"> zdrowotna</w:t>
      </w:r>
      <w:r w:rsidRPr="000C1FFA">
        <w:rPr>
          <w:rFonts w:asciiTheme="minorHAnsi" w:hAnsiTheme="minorHAnsi"/>
          <w:sz w:val="21"/>
          <w:szCs w:val="21"/>
        </w:rPr>
        <w:t xml:space="preserve"> </w:t>
      </w:r>
      <w:r w:rsidR="002024CB">
        <w:rPr>
          <w:rFonts w:asciiTheme="minorHAnsi" w:hAnsiTheme="minorHAnsi"/>
          <w:sz w:val="21"/>
          <w:szCs w:val="21"/>
        </w:rPr>
        <w:t>P</w:t>
      </w:r>
      <w:r w:rsidRPr="000C1FFA">
        <w:rPr>
          <w:rFonts w:asciiTheme="minorHAnsi" w:hAnsiTheme="minorHAnsi"/>
          <w:sz w:val="21"/>
          <w:szCs w:val="21"/>
        </w:rPr>
        <w:t>acjentów</w:t>
      </w:r>
      <w:r w:rsidR="002024CB">
        <w:rPr>
          <w:rFonts w:asciiTheme="minorHAnsi" w:hAnsiTheme="minorHAnsi"/>
          <w:sz w:val="21"/>
          <w:szCs w:val="21"/>
        </w:rPr>
        <w:t xml:space="preserve">. </w:t>
      </w:r>
    </w:p>
    <w:p w14:paraId="5B44299A" w14:textId="26EB2177" w:rsidR="006607F5" w:rsidRPr="000C1FFA" w:rsidRDefault="006607F5" w:rsidP="00571064">
      <w:pPr>
        <w:pStyle w:val="Lista4"/>
        <w:numPr>
          <w:ilvl w:val="0"/>
          <w:numId w:val="14"/>
        </w:numPr>
        <w:tabs>
          <w:tab w:val="left" w:pos="567"/>
          <w:tab w:val="left" w:pos="851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0C1FFA">
        <w:rPr>
          <w:rFonts w:asciiTheme="minorHAnsi" w:hAnsiTheme="minorHAnsi"/>
          <w:sz w:val="21"/>
          <w:szCs w:val="21"/>
        </w:rPr>
        <w:t xml:space="preserve">Pracą całego zespołu zatrudnionego w </w:t>
      </w:r>
      <w:r w:rsidR="001D3015" w:rsidRPr="000C1FFA">
        <w:rPr>
          <w:rFonts w:asciiTheme="minorHAnsi" w:hAnsiTheme="minorHAnsi"/>
          <w:sz w:val="21"/>
          <w:szCs w:val="21"/>
        </w:rPr>
        <w:t xml:space="preserve"> Izbie Przyjęć </w:t>
      </w:r>
      <w:r w:rsidRPr="000C1FFA">
        <w:rPr>
          <w:rFonts w:asciiTheme="minorHAnsi" w:hAnsiTheme="minorHAnsi"/>
          <w:sz w:val="21"/>
          <w:szCs w:val="21"/>
        </w:rPr>
        <w:t xml:space="preserve">kieruje pod względem </w:t>
      </w:r>
      <w:r w:rsidR="000C1FFA" w:rsidRPr="000C1FFA">
        <w:rPr>
          <w:rFonts w:asciiTheme="minorHAnsi" w:hAnsiTheme="minorHAnsi"/>
          <w:color w:val="000000" w:themeColor="text1"/>
          <w:sz w:val="21"/>
          <w:szCs w:val="21"/>
        </w:rPr>
        <w:t xml:space="preserve">organizacyjnym i merytorycznym </w:t>
      </w:r>
      <w:r w:rsidR="001D3015" w:rsidRPr="000C1FFA">
        <w:rPr>
          <w:rFonts w:asciiTheme="minorHAnsi" w:hAnsiTheme="minorHAnsi"/>
          <w:sz w:val="21"/>
          <w:szCs w:val="21"/>
        </w:rPr>
        <w:t xml:space="preserve">Kierownik Izby Przyjęć. </w:t>
      </w:r>
    </w:p>
    <w:p w14:paraId="60FCE358" w14:textId="550BF998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Bezpośrednim przełożonym </w:t>
      </w:r>
      <w:r w:rsidR="001D3015">
        <w:rPr>
          <w:rFonts w:asciiTheme="minorHAnsi" w:hAnsiTheme="minorHAnsi"/>
          <w:sz w:val="21"/>
          <w:szCs w:val="21"/>
        </w:rPr>
        <w:t xml:space="preserve">Kierownika Izby Przyjęć </w:t>
      </w:r>
      <w:r w:rsidRPr="006607F5">
        <w:rPr>
          <w:rFonts w:asciiTheme="minorHAnsi" w:hAnsiTheme="minorHAnsi"/>
          <w:sz w:val="21"/>
          <w:szCs w:val="21"/>
        </w:rPr>
        <w:t>jest Dyrektor ds. Medycznych</w:t>
      </w:r>
      <w:r w:rsidR="001D3015">
        <w:rPr>
          <w:rFonts w:asciiTheme="minorHAnsi" w:hAnsiTheme="minorHAnsi"/>
          <w:sz w:val="21"/>
          <w:szCs w:val="21"/>
        </w:rPr>
        <w:t xml:space="preserve">. </w:t>
      </w:r>
    </w:p>
    <w:p w14:paraId="60AA7E1C" w14:textId="5D59CD90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Nadzór </w:t>
      </w:r>
      <w:r w:rsidR="000C1FFA" w:rsidRPr="00BA354D">
        <w:rPr>
          <w:rFonts w:asciiTheme="minorHAnsi" w:hAnsiTheme="minorHAnsi"/>
          <w:sz w:val="21"/>
          <w:szCs w:val="21"/>
        </w:rPr>
        <w:t>organizacyjny i merytoryczny</w:t>
      </w:r>
      <w:r w:rsidR="000C1FFA" w:rsidRPr="006607F5">
        <w:rPr>
          <w:rFonts w:asciiTheme="minorHAnsi" w:hAnsiTheme="minorHAnsi"/>
          <w:sz w:val="21"/>
          <w:szCs w:val="21"/>
        </w:rPr>
        <w:t xml:space="preserve"> nad </w:t>
      </w:r>
      <w:r w:rsidR="000C1FFA">
        <w:rPr>
          <w:rFonts w:asciiTheme="minorHAnsi" w:hAnsiTheme="minorHAnsi"/>
          <w:sz w:val="21"/>
          <w:szCs w:val="21"/>
        </w:rPr>
        <w:t>zespołem pielęgniare</w:t>
      </w:r>
      <w:r w:rsidR="003F5723">
        <w:rPr>
          <w:rFonts w:asciiTheme="minorHAnsi" w:hAnsiTheme="minorHAnsi"/>
          <w:sz w:val="21"/>
          <w:szCs w:val="21"/>
        </w:rPr>
        <w:t>k i ratowników</w:t>
      </w:r>
      <w:r w:rsidR="000C1FFA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 xml:space="preserve">w </w:t>
      </w:r>
      <w:r w:rsidR="001D3015">
        <w:rPr>
          <w:rFonts w:asciiTheme="minorHAnsi" w:hAnsiTheme="minorHAnsi"/>
          <w:sz w:val="21"/>
          <w:szCs w:val="21"/>
        </w:rPr>
        <w:t>Izbie Przyjęć</w:t>
      </w:r>
      <w:r w:rsidRPr="006607F5">
        <w:rPr>
          <w:rFonts w:asciiTheme="minorHAnsi" w:hAnsiTheme="minorHAnsi"/>
          <w:sz w:val="21"/>
          <w:szCs w:val="21"/>
        </w:rPr>
        <w:t xml:space="preserve"> sprawuje Pielęgniarka </w:t>
      </w:r>
      <w:r w:rsidR="00CC02F1">
        <w:rPr>
          <w:rFonts w:asciiTheme="minorHAnsi" w:hAnsiTheme="minorHAnsi"/>
          <w:sz w:val="21"/>
          <w:szCs w:val="21"/>
        </w:rPr>
        <w:t>Oddziałow</w:t>
      </w:r>
      <w:r w:rsidRPr="006607F5">
        <w:rPr>
          <w:rFonts w:asciiTheme="minorHAnsi" w:hAnsiTheme="minorHAnsi"/>
          <w:sz w:val="21"/>
          <w:szCs w:val="21"/>
        </w:rPr>
        <w:t>a</w:t>
      </w:r>
      <w:r w:rsidR="000C1FFA">
        <w:rPr>
          <w:rFonts w:asciiTheme="minorHAnsi" w:hAnsiTheme="minorHAnsi"/>
          <w:sz w:val="21"/>
          <w:szCs w:val="21"/>
        </w:rPr>
        <w:t xml:space="preserve">. </w:t>
      </w:r>
    </w:p>
    <w:p w14:paraId="6EB294F6" w14:textId="519BCEC3" w:rsidR="001C2203" w:rsidRPr="007D6479" w:rsidRDefault="006607F5" w:rsidP="007D6479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0C1FFA">
        <w:rPr>
          <w:rFonts w:asciiTheme="minorHAnsi" w:hAnsiTheme="minorHAnsi"/>
          <w:sz w:val="21"/>
          <w:szCs w:val="21"/>
        </w:rPr>
        <w:t xml:space="preserve">Pracę </w:t>
      </w:r>
      <w:bookmarkStart w:id="0" w:name="_Hlk32991493"/>
      <w:r w:rsidR="003F5723">
        <w:rPr>
          <w:rFonts w:asciiTheme="minorHAnsi" w:hAnsiTheme="minorHAnsi"/>
          <w:sz w:val="21"/>
          <w:szCs w:val="21"/>
        </w:rPr>
        <w:t>zespołu</w:t>
      </w:r>
      <w:r w:rsidRPr="000C1FFA">
        <w:rPr>
          <w:rFonts w:asciiTheme="minorHAnsi" w:hAnsiTheme="minorHAnsi"/>
          <w:sz w:val="21"/>
          <w:szCs w:val="21"/>
        </w:rPr>
        <w:t xml:space="preserve"> </w:t>
      </w:r>
      <w:r w:rsidR="00681A59" w:rsidRPr="000C1FFA">
        <w:rPr>
          <w:rFonts w:asciiTheme="minorHAnsi" w:hAnsiTheme="minorHAnsi"/>
          <w:sz w:val="21"/>
          <w:szCs w:val="21"/>
        </w:rPr>
        <w:t>pielęgniar</w:t>
      </w:r>
      <w:r w:rsidR="003F5723">
        <w:rPr>
          <w:rFonts w:asciiTheme="minorHAnsi" w:hAnsiTheme="minorHAnsi"/>
          <w:sz w:val="21"/>
          <w:szCs w:val="21"/>
        </w:rPr>
        <w:t xml:space="preserve">ek, ratowników </w:t>
      </w:r>
      <w:r w:rsidR="00681A59" w:rsidRPr="000C1FFA">
        <w:rPr>
          <w:rFonts w:asciiTheme="minorHAnsi" w:hAnsiTheme="minorHAnsi"/>
          <w:sz w:val="21"/>
          <w:szCs w:val="21"/>
        </w:rPr>
        <w:t>oraz salowych</w:t>
      </w:r>
      <w:r w:rsidRPr="000C1FFA">
        <w:rPr>
          <w:rFonts w:asciiTheme="minorHAnsi" w:hAnsiTheme="minorHAnsi"/>
          <w:sz w:val="21"/>
          <w:szCs w:val="21"/>
        </w:rPr>
        <w:t xml:space="preserve"> </w:t>
      </w:r>
      <w:bookmarkEnd w:id="0"/>
      <w:r w:rsidR="000C1FFA" w:rsidRPr="000C1FFA">
        <w:rPr>
          <w:rFonts w:asciiTheme="minorHAnsi" w:hAnsiTheme="minorHAnsi"/>
          <w:sz w:val="21"/>
          <w:szCs w:val="21"/>
        </w:rPr>
        <w:t xml:space="preserve">(przy współpracy z koordynatorem salowych) </w:t>
      </w:r>
      <w:r w:rsidRPr="000C1FFA">
        <w:rPr>
          <w:rFonts w:asciiTheme="minorHAnsi" w:hAnsiTheme="minorHAnsi"/>
          <w:sz w:val="21"/>
          <w:szCs w:val="21"/>
        </w:rPr>
        <w:t>organizuje i nadzoruje Pielęgniarka</w:t>
      </w:r>
      <w:r w:rsidR="00CC02F1" w:rsidRPr="000C1FFA">
        <w:rPr>
          <w:rFonts w:asciiTheme="minorHAnsi" w:hAnsiTheme="minorHAnsi"/>
          <w:sz w:val="21"/>
          <w:szCs w:val="21"/>
        </w:rPr>
        <w:t xml:space="preserve"> Oddziałowa</w:t>
      </w:r>
      <w:r w:rsidRPr="000C1FFA">
        <w:rPr>
          <w:rFonts w:asciiTheme="minorHAnsi" w:hAnsiTheme="minorHAnsi"/>
          <w:sz w:val="21"/>
          <w:szCs w:val="21"/>
        </w:rPr>
        <w:t xml:space="preserve">, podlegająca </w:t>
      </w:r>
      <w:r w:rsidR="000C1FFA">
        <w:rPr>
          <w:rFonts w:asciiTheme="minorHAnsi" w:hAnsiTheme="minorHAnsi"/>
          <w:sz w:val="21"/>
          <w:szCs w:val="21"/>
        </w:rPr>
        <w:t xml:space="preserve">w strukturze organizacyjnej </w:t>
      </w:r>
      <w:r w:rsidR="003F5723">
        <w:rPr>
          <w:rFonts w:asciiTheme="minorHAnsi" w:hAnsiTheme="minorHAnsi"/>
          <w:sz w:val="21"/>
          <w:szCs w:val="21"/>
        </w:rPr>
        <w:t xml:space="preserve">Kierownikowi Izby Przyjęć </w:t>
      </w:r>
      <w:r w:rsidR="000C1FFA" w:rsidRPr="006607F5">
        <w:rPr>
          <w:rFonts w:asciiTheme="minorHAnsi" w:hAnsiTheme="minorHAnsi"/>
          <w:sz w:val="21"/>
          <w:szCs w:val="21"/>
        </w:rPr>
        <w:t>i</w:t>
      </w:r>
      <w:r w:rsidR="000C1FFA">
        <w:rPr>
          <w:rFonts w:asciiTheme="minorHAnsi" w:hAnsiTheme="minorHAnsi"/>
          <w:sz w:val="21"/>
          <w:szCs w:val="21"/>
        </w:rPr>
        <w:t xml:space="preserve"> Dyrektorowi ds. </w:t>
      </w:r>
      <w:r w:rsidR="00BA354D">
        <w:rPr>
          <w:rFonts w:asciiTheme="minorHAnsi" w:hAnsiTheme="minorHAnsi"/>
          <w:sz w:val="21"/>
          <w:szCs w:val="21"/>
        </w:rPr>
        <w:t>P</w:t>
      </w:r>
      <w:r w:rsidR="000C1FFA">
        <w:rPr>
          <w:rFonts w:asciiTheme="minorHAnsi" w:hAnsiTheme="minorHAnsi"/>
          <w:sz w:val="21"/>
          <w:szCs w:val="21"/>
        </w:rPr>
        <w:t>ielęgniarstwa</w:t>
      </w:r>
      <w:r w:rsidR="000C1FFA" w:rsidRPr="006607F5">
        <w:rPr>
          <w:rFonts w:asciiTheme="minorHAnsi" w:hAnsiTheme="minorHAnsi"/>
          <w:sz w:val="21"/>
          <w:szCs w:val="21"/>
        </w:rPr>
        <w:t xml:space="preserve">. </w:t>
      </w:r>
    </w:p>
    <w:p w14:paraId="201C776A" w14:textId="77777777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  <w:tab w:val="left" w:pos="993"/>
        </w:tabs>
        <w:spacing w:line="300" w:lineRule="auto"/>
        <w:ind w:left="567" w:hanging="283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Ważne telefony w Oddziale:</w:t>
      </w:r>
    </w:p>
    <w:p w14:paraId="6D578738" w14:textId="3333D08A" w:rsidR="00225798" w:rsidRDefault="006607F5" w:rsidP="00EF2837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b/>
          <w:bCs/>
          <w:lang w:val="pl-PL"/>
        </w:rPr>
      </w:pPr>
      <w:r w:rsidRPr="00D64FE5">
        <w:rPr>
          <w:rFonts w:cs="Tahoma"/>
          <w:lang w:val="pl-PL"/>
        </w:rPr>
        <w:t>Pielęgniarka</w:t>
      </w:r>
      <w:r w:rsidRPr="00322802">
        <w:rPr>
          <w:rFonts w:cs="Tahoma"/>
          <w:lang w:val="pl-PL"/>
        </w:rPr>
        <w:t xml:space="preserve"> </w:t>
      </w:r>
      <w:r w:rsidR="00CC02F1">
        <w:rPr>
          <w:rFonts w:cs="Tahoma"/>
          <w:lang w:val="pl-PL"/>
        </w:rPr>
        <w:t>Oddziałowa</w:t>
      </w:r>
      <w:r w:rsidR="006B2F0A">
        <w:rPr>
          <w:rFonts w:cs="Tahoma"/>
          <w:lang w:val="pl-PL"/>
        </w:rPr>
        <w:t xml:space="preserve"> </w:t>
      </w:r>
      <w:bookmarkStart w:id="1" w:name="_Hlk130328587"/>
      <w:r w:rsidR="006B2F0A">
        <w:rPr>
          <w:rFonts w:cs="Tahoma"/>
          <w:lang w:val="pl-PL"/>
        </w:rPr>
        <w:t>(w godzinach 7:00-14:35)</w:t>
      </w:r>
      <w:bookmarkEnd w:id="1"/>
      <w:r w:rsidR="00EF2837">
        <w:rPr>
          <w:rFonts w:cs="Tahoma"/>
          <w:lang w:val="pl-PL"/>
        </w:rPr>
        <w:t xml:space="preserve"> -  </w:t>
      </w:r>
      <w:r w:rsidR="000C1FFA">
        <w:rPr>
          <w:rFonts w:cs="Tahoma"/>
          <w:lang w:val="pl-PL"/>
        </w:rPr>
        <w:t xml:space="preserve">538 519 360 </w:t>
      </w:r>
      <w:r w:rsidR="000C1FFA" w:rsidRPr="00D64FE5">
        <w:rPr>
          <w:rFonts w:cs="Tahoma"/>
          <w:b/>
          <w:lang w:val="pl-PL"/>
        </w:rPr>
        <w:t xml:space="preserve">– telefon </w:t>
      </w:r>
      <w:r w:rsidR="000C1FFA">
        <w:rPr>
          <w:rFonts w:cs="Tahoma"/>
          <w:b/>
          <w:lang w:val="pl-PL"/>
        </w:rPr>
        <w:t>komórkowy</w:t>
      </w:r>
      <w:r w:rsidR="000C1FFA">
        <w:rPr>
          <w:rFonts w:cs="Tahoma"/>
          <w:lang w:val="pl-PL"/>
        </w:rPr>
        <w:br/>
      </w:r>
      <w:r w:rsidR="006B2F0A">
        <w:rPr>
          <w:rFonts w:cs="Tahoma"/>
          <w:lang w:val="pl-PL"/>
        </w:rPr>
        <w:t>pokój TRIAGE</w:t>
      </w:r>
      <w:r w:rsidRPr="00D64FE5">
        <w:rPr>
          <w:rFonts w:cs="Tahoma"/>
          <w:lang w:val="pl-PL"/>
        </w:rPr>
        <w:tab/>
      </w:r>
      <w:r w:rsidR="00D3158A">
        <w:rPr>
          <w:rFonts w:cs="Tahoma"/>
          <w:lang w:val="pl-PL"/>
        </w:rPr>
        <w:t xml:space="preserve"> </w:t>
      </w:r>
      <w:r w:rsidR="000C1FFA">
        <w:rPr>
          <w:rFonts w:cs="Tahoma"/>
          <w:b/>
          <w:lang w:val="pl-PL"/>
        </w:rPr>
        <w:t>22 735 41 2</w:t>
      </w:r>
      <w:r w:rsidR="00880FAE">
        <w:rPr>
          <w:rFonts w:cs="Tahoma"/>
          <w:b/>
          <w:lang w:val="pl-PL"/>
        </w:rPr>
        <w:t>7</w:t>
      </w:r>
      <w:r w:rsidR="000C1FFA">
        <w:rPr>
          <w:rFonts w:cs="Tahoma"/>
          <w:b/>
          <w:lang w:val="pl-PL"/>
        </w:rPr>
        <w:t xml:space="preserve"> </w:t>
      </w:r>
      <w:r w:rsidR="00EF2837">
        <w:rPr>
          <w:rFonts w:cs="Tahoma"/>
          <w:b/>
          <w:lang w:val="pl-PL"/>
        </w:rPr>
        <w:t xml:space="preserve">,  </w:t>
      </w:r>
      <w:r w:rsidR="00D3158A">
        <w:rPr>
          <w:rFonts w:cs="Tahoma"/>
          <w:b/>
          <w:lang w:val="pl-PL"/>
        </w:rPr>
        <w:t xml:space="preserve">22 735 41 21- </w:t>
      </w:r>
      <w:r w:rsidR="00D3158A" w:rsidRPr="00D64FE5">
        <w:rPr>
          <w:rFonts w:cs="Tahoma"/>
          <w:b/>
          <w:lang w:val="pl-PL"/>
        </w:rPr>
        <w:t xml:space="preserve">telefon </w:t>
      </w:r>
      <w:r w:rsidR="00D3158A">
        <w:rPr>
          <w:rFonts w:cs="Tahoma"/>
          <w:b/>
          <w:lang w:val="pl-PL"/>
        </w:rPr>
        <w:t>stacjonarny</w:t>
      </w:r>
      <w:r w:rsidR="000C1FFA">
        <w:rPr>
          <w:rFonts w:cs="Tahoma"/>
          <w:b/>
          <w:lang w:val="pl-PL"/>
        </w:rPr>
        <w:br/>
      </w:r>
      <w:r w:rsidR="00225798" w:rsidRPr="0098115A">
        <w:rPr>
          <w:rFonts w:cs="Tahoma"/>
          <w:lang w:val="pl-PL"/>
        </w:rPr>
        <w:t xml:space="preserve">Lekarz dyżurujący  </w:t>
      </w:r>
      <w:r w:rsidR="000E77FB" w:rsidRPr="00D3158A">
        <w:rPr>
          <w:rFonts w:cs="Tahoma"/>
          <w:b/>
          <w:bCs/>
          <w:lang w:val="pl-PL"/>
        </w:rPr>
        <w:t xml:space="preserve">22 735 41 </w:t>
      </w:r>
      <w:r w:rsidR="00D3158A" w:rsidRPr="00D3158A">
        <w:rPr>
          <w:rFonts w:cs="Tahoma"/>
          <w:b/>
          <w:bCs/>
          <w:lang w:val="pl-PL"/>
        </w:rPr>
        <w:t>22</w:t>
      </w:r>
      <w:r w:rsidR="00225798" w:rsidRPr="00D3158A">
        <w:rPr>
          <w:rFonts w:cs="Tahoma"/>
          <w:b/>
          <w:bCs/>
          <w:lang w:val="pl-PL"/>
        </w:rPr>
        <w:t xml:space="preserve">   - telefon stacjonarny</w:t>
      </w:r>
    </w:p>
    <w:p w14:paraId="4F6DC97E" w14:textId="37B04718" w:rsidR="001C2203" w:rsidRDefault="001C2203" w:rsidP="000C1FFA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b/>
          <w:bCs/>
          <w:lang w:val="pl-PL"/>
        </w:rPr>
      </w:pPr>
    </w:p>
    <w:p w14:paraId="3C5CCA87" w14:textId="5409938F" w:rsidR="006C157E" w:rsidRPr="003538B6" w:rsidRDefault="00BB1D66" w:rsidP="003538B6">
      <w:pPr>
        <w:pStyle w:val="Akapitzlist"/>
        <w:widowControl w:val="0"/>
        <w:numPr>
          <w:ilvl w:val="0"/>
          <w:numId w:val="8"/>
        </w:numPr>
        <w:tabs>
          <w:tab w:val="left" w:pos="1133"/>
          <w:tab w:val="left" w:pos="1701"/>
        </w:tabs>
        <w:suppressAutoHyphens/>
        <w:spacing w:after="80"/>
        <w:ind w:left="284" w:hanging="284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t>TOPOGRAFIA ODDZIAŁU I PRZEZNACZENIE POMIESZCZEŃ</w:t>
      </w:r>
    </w:p>
    <w:p w14:paraId="79085D37" w14:textId="3E9D6EA1" w:rsidR="006C157E" w:rsidRPr="0098115A" w:rsidRDefault="006B2F0A" w:rsidP="006C157E">
      <w:pPr>
        <w:pStyle w:val="Tekstpodstawowy"/>
        <w:ind w:left="284"/>
        <w:jc w:val="both"/>
        <w:rPr>
          <w:rFonts w:cstheme="minorHAnsi"/>
          <w:lang w:val="pl-PL"/>
        </w:rPr>
      </w:pPr>
      <w:r>
        <w:rPr>
          <w:rFonts w:cstheme="minorHAnsi"/>
          <w:b/>
          <w:lang w:val="pl-PL"/>
        </w:rPr>
        <w:t>POKÓJ LEKARSKI</w:t>
      </w:r>
      <w:r w:rsidR="006C157E" w:rsidRPr="0098115A">
        <w:rPr>
          <w:rFonts w:cstheme="minorHAnsi"/>
          <w:b/>
          <w:lang w:val="pl-PL"/>
        </w:rPr>
        <w:t>–</w:t>
      </w:r>
      <w:r w:rsidR="006C157E" w:rsidRPr="0098115A">
        <w:rPr>
          <w:rFonts w:cstheme="minorHAnsi"/>
          <w:lang w:val="pl-PL"/>
        </w:rPr>
        <w:t xml:space="preserve"> </w:t>
      </w:r>
      <w:r w:rsidR="000C1FFA">
        <w:rPr>
          <w:rFonts w:cstheme="minorHAnsi"/>
          <w:lang w:val="pl-PL"/>
        </w:rPr>
        <w:t>z</w:t>
      </w:r>
      <w:r w:rsidR="006C157E" w:rsidRPr="0098115A">
        <w:rPr>
          <w:rFonts w:cstheme="minorHAnsi"/>
          <w:lang w:val="pl-PL"/>
        </w:rPr>
        <w:t xml:space="preserve">najduje się na </w:t>
      </w:r>
      <w:r w:rsidR="003538B6" w:rsidRPr="0098115A">
        <w:rPr>
          <w:rFonts w:cstheme="minorHAnsi"/>
          <w:lang w:val="pl-PL"/>
        </w:rPr>
        <w:t>parterze</w:t>
      </w:r>
      <w:r w:rsidR="006C157E" w:rsidRPr="0098115A">
        <w:rPr>
          <w:rFonts w:cstheme="minorHAnsi"/>
          <w:lang w:val="pl-PL"/>
        </w:rPr>
        <w:t xml:space="preserve">, pokój nr </w:t>
      </w:r>
      <w:r w:rsidR="000E77FB" w:rsidRPr="0098115A">
        <w:rPr>
          <w:rFonts w:cstheme="minorHAnsi"/>
          <w:lang w:val="pl-PL"/>
        </w:rPr>
        <w:t>15</w:t>
      </w:r>
      <w:r w:rsidR="000C1FFA">
        <w:rPr>
          <w:rFonts w:eastAsia="Times New Roman" w:cstheme="minorHAnsi"/>
          <w:lang w:val="pl-PL"/>
        </w:rPr>
        <w:t xml:space="preserve">. </w:t>
      </w:r>
    </w:p>
    <w:p w14:paraId="50ED0948" w14:textId="7F116AD8" w:rsidR="006C157E" w:rsidRPr="0098115A" w:rsidRDefault="003E2FEC" w:rsidP="003E2FEC">
      <w:pPr>
        <w:pStyle w:val="Tekstpodstawowy"/>
        <w:ind w:left="284"/>
        <w:jc w:val="both"/>
        <w:rPr>
          <w:rFonts w:cstheme="minorHAnsi"/>
          <w:color w:val="C00000"/>
          <w:lang w:val="pl-PL"/>
        </w:rPr>
      </w:pPr>
      <w:r w:rsidRPr="0098115A">
        <w:rPr>
          <w:rFonts w:cstheme="minorHAnsi"/>
          <w:b/>
          <w:lang w:val="pl-PL"/>
        </w:rPr>
        <w:t>P</w:t>
      </w:r>
      <w:r w:rsidR="000C1FFA">
        <w:rPr>
          <w:rFonts w:cstheme="minorHAnsi"/>
          <w:b/>
          <w:lang w:val="pl-PL"/>
        </w:rPr>
        <w:t>OKÓJ SEGREGACJI MEDYCZNEJ/TRIAGE</w:t>
      </w:r>
      <w:r w:rsidR="006C157E" w:rsidRPr="0098115A">
        <w:rPr>
          <w:rFonts w:cstheme="minorHAnsi"/>
          <w:lang w:val="pl-PL"/>
        </w:rPr>
        <w:t xml:space="preserve">– </w:t>
      </w:r>
      <w:r w:rsidR="000C1FFA">
        <w:rPr>
          <w:rFonts w:cstheme="minorHAnsi"/>
          <w:lang w:val="pl-PL"/>
        </w:rPr>
        <w:t>z</w:t>
      </w:r>
      <w:r w:rsidR="003538B6" w:rsidRPr="0098115A">
        <w:rPr>
          <w:rFonts w:cstheme="minorHAnsi"/>
          <w:lang w:val="pl-PL"/>
        </w:rPr>
        <w:t xml:space="preserve">najduje się na parterze, pokój </w:t>
      </w:r>
      <w:r w:rsidR="003538B6" w:rsidRPr="002441C9">
        <w:rPr>
          <w:rFonts w:cstheme="minorHAnsi"/>
          <w:lang w:val="pl-PL"/>
        </w:rPr>
        <w:t>nr 19</w:t>
      </w:r>
      <w:r w:rsidR="002441C9" w:rsidRPr="002441C9">
        <w:rPr>
          <w:rFonts w:cstheme="minorHAnsi"/>
          <w:lang w:val="pl-PL"/>
        </w:rPr>
        <w:t xml:space="preserve">. </w:t>
      </w:r>
    </w:p>
    <w:p w14:paraId="52C83A0D" w14:textId="783A3BE3" w:rsidR="003E2FEC" w:rsidRPr="0098115A" w:rsidRDefault="003E2FEC" w:rsidP="003E2FEC">
      <w:pPr>
        <w:pStyle w:val="Tekstpodstawowy"/>
        <w:ind w:left="284"/>
        <w:jc w:val="both"/>
        <w:rPr>
          <w:rFonts w:cstheme="minorHAnsi"/>
          <w:color w:val="FF0000"/>
          <w:lang w:val="pl-PL"/>
        </w:rPr>
      </w:pPr>
      <w:r w:rsidRPr="0098115A">
        <w:rPr>
          <w:rFonts w:cstheme="minorHAnsi"/>
          <w:b/>
          <w:lang w:val="pl-PL"/>
        </w:rPr>
        <w:t>G</w:t>
      </w:r>
      <w:r w:rsidR="00B9309B">
        <w:rPr>
          <w:rFonts w:cstheme="minorHAnsi"/>
          <w:b/>
          <w:lang w:val="pl-PL"/>
        </w:rPr>
        <w:t>ABINET CHIRURGICZNY</w:t>
      </w:r>
      <w:r w:rsidR="00B9309B" w:rsidRPr="0098115A">
        <w:rPr>
          <w:rFonts w:cstheme="minorHAnsi"/>
          <w:lang w:val="pl-PL"/>
        </w:rPr>
        <w:t xml:space="preserve"> </w:t>
      </w:r>
      <w:r w:rsidRPr="0098115A">
        <w:rPr>
          <w:rFonts w:cstheme="minorHAnsi"/>
          <w:lang w:val="pl-PL"/>
        </w:rPr>
        <w:t xml:space="preserve">- </w:t>
      </w:r>
      <w:r w:rsidR="000C1FFA">
        <w:rPr>
          <w:rFonts w:cstheme="minorHAnsi"/>
          <w:lang w:val="pl-PL"/>
        </w:rPr>
        <w:t>z</w:t>
      </w:r>
      <w:r w:rsidRPr="0098115A">
        <w:rPr>
          <w:rFonts w:cstheme="minorHAnsi"/>
          <w:lang w:val="pl-PL"/>
        </w:rPr>
        <w:t xml:space="preserve">najduje się na parterze, pokój nr 9. </w:t>
      </w:r>
    </w:p>
    <w:p w14:paraId="73285A1C" w14:textId="3E2AC54B" w:rsidR="003633AC" w:rsidRPr="0098115A" w:rsidRDefault="003633AC" w:rsidP="003633AC">
      <w:pPr>
        <w:pStyle w:val="Tekstpodstawowy"/>
        <w:ind w:left="284"/>
        <w:jc w:val="both"/>
        <w:rPr>
          <w:rFonts w:cstheme="minorHAnsi"/>
          <w:lang w:val="pl-PL"/>
        </w:rPr>
      </w:pPr>
      <w:r w:rsidRPr="0098115A">
        <w:rPr>
          <w:rFonts w:cstheme="minorHAnsi"/>
          <w:b/>
          <w:lang w:val="pl-PL"/>
        </w:rPr>
        <w:lastRenderedPageBreak/>
        <w:t>S</w:t>
      </w:r>
      <w:r w:rsidR="00B9309B">
        <w:rPr>
          <w:rFonts w:cstheme="minorHAnsi"/>
          <w:b/>
          <w:lang w:val="pl-PL"/>
        </w:rPr>
        <w:t xml:space="preserve">ALA OBSERWACYJNA I SALA OBSERWACYJNA MONITOROWANA </w:t>
      </w:r>
      <w:r w:rsidR="000C1FFA">
        <w:rPr>
          <w:rFonts w:cstheme="minorHAnsi"/>
          <w:b/>
          <w:lang w:val="pl-PL"/>
        </w:rPr>
        <w:t xml:space="preserve">- </w:t>
      </w:r>
      <w:r w:rsidR="000C1FFA">
        <w:rPr>
          <w:rFonts w:cstheme="minorHAnsi"/>
          <w:lang w:val="pl-PL"/>
        </w:rPr>
        <w:t>s</w:t>
      </w:r>
      <w:r w:rsidRPr="0098115A">
        <w:rPr>
          <w:rFonts w:cstheme="minorHAnsi"/>
          <w:lang w:val="pl-PL"/>
        </w:rPr>
        <w:t>tanowi wyznaczone miejsce dla pacjentów Izby Przyjęć (pokój 13 i 11)</w:t>
      </w:r>
      <w:r w:rsidR="006B2F0A">
        <w:rPr>
          <w:rFonts w:cstheme="minorHAnsi"/>
          <w:lang w:val="pl-PL"/>
        </w:rPr>
        <w:t xml:space="preserve"> z wyodrębnionym stanowiskiem pielęgniarskim pokój nr 12. </w:t>
      </w:r>
    </w:p>
    <w:p w14:paraId="0A50EAA6" w14:textId="0B75FC6D" w:rsidR="003E2FEC" w:rsidRPr="0086509D" w:rsidRDefault="00416865" w:rsidP="003E2FEC">
      <w:pPr>
        <w:pStyle w:val="Tekstpodstawowy"/>
        <w:ind w:left="284"/>
        <w:jc w:val="both"/>
        <w:rPr>
          <w:rFonts w:cstheme="minorHAnsi"/>
          <w:lang w:val="pl-PL"/>
        </w:rPr>
      </w:pPr>
      <w:r>
        <w:rPr>
          <w:rFonts w:cstheme="minorHAnsi"/>
          <w:b/>
          <w:lang w:val="pl-PL"/>
        </w:rPr>
        <w:t>ŁAZIENKA DLA PACJENTÓW</w:t>
      </w:r>
      <w:r w:rsidR="00B9309B" w:rsidRPr="0086509D">
        <w:rPr>
          <w:rFonts w:cstheme="minorHAnsi"/>
          <w:b/>
          <w:lang w:val="pl-PL"/>
        </w:rPr>
        <w:t xml:space="preserve"> </w:t>
      </w:r>
      <w:r w:rsidR="003E2FEC" w:rsidRPr="0086509D">
        <w:rPr>
          <w:rFonts w:cstheme="minorHAnsi"/>
          <w:b/>
          <w:lang w:val="pl-PL"/>
        </w:rPr>
        <w:t>-</w:t>
      </w:r>
      <w:r w:rsidR="00B9309B" w:rsidRPr="0086509D">
        <w:rPr>
          <w:rFonts w:cstheme="minorHAnsi"/>
          <w:lang w:val="pl-PL"/>
        </w:rPr>
        <w:t>z</w:t>
      </w:r>
      <w:r w:rsidR="003E2FEC" w:rsidRPr="0086509D">
        <w:rPr>
          <w:rFonts w:cstheme="minorHAnsi"/>
          <w:lang w:val="pl-PL"/>
        </w:rPr>
        <w:t>najduje się na parterze, pokój nr 1</w:t>
      </w:r>
      <w:r w:rsidR="00B9309B" w:rsidRPr="0086509D">
        <w:rPr>
          <w:rFonts w:cstheme="minorHAnsi"/>
          <w:lang w:val="pl-PL"/>
        </w:rPr>
        <w:t xml:space="preserve">0. </w:t>
      </w:r>
      <w:r w:rsidR="003E2FEC" w:rsidRPr="0086509D">
        <w:rPr>
          <w:rFonts w:cstheme="minorHAnsi"/>
          <w:lang w:val="pl-PL"/>
        </w:rPr>
        <w:t xml:space="preserve">  </w:t>
      </w:r>
    </w:p>
    <w:p w14:paraId="497C513F" w14:textId="0DEF8A6A" w:rsidR="003633AC" w:rsidRPr="0098115A" w:rsidRDefault="003633AC" w:rsidP="0B6CE3B0">
      <w:pPr>
        <w:pStyle w:val="Tekstpodstawowy"/>
        <w:ind w:left="284"/>
        <w:jc w:val="both"/>
      </w:pPr>
      <w:r w:rsidRPr="0B6CE3B0">
        <w:rPr>
          <w:b/>
          <w:bCs/>
        </w:rPr>
        <w:t>P</w:t>
      </w:r>
      <w:r w:rsidR="00B9309B" w:rsidRPr="0B6CE3B0">
        <w:rPr>
          <w:b/>
          <w:bCs/>
        </w:rPr>
        <w:t xml:space="preserve">OKÓJ SOCJALNY I GABINET PIELĘGNIARKI ODDZIAŁOWEJ - </w:t>
      </w:r>
      <w:r w:rsidR="00B9309B" w:rsidRPr="0B6CE3B0">
        <w:t>z</w:t>
      </w:r>
      <w:r w:rsidRPr="0B6CE3B0">
        <w:t>najduje się na parterze, pokój nr 17</w:t>
      </w:r>
      <w:r w:rsidRPr="0B6CE3B0">
        <w:rPr>
          <w:color w:val="C00000"/>
        </w:rPr>
        <w:t xml:space="preserve">.   </w:t>
      </w:r>
    </w:p>
    <w:p w14:paraId="6B9624B7" w14:textId="1B2A09FD" w:rsidR="007D7F38" w:rsidRDefault="006C157E" w:rsidP="007D7F38">
      <w:pPr>
        <w:pStyle w:val="Tekstpodstawowy"/>
        <w:ind w:left="284"/>
        <w:jc w:val="both"/>
        <w:rPr>
          <w:rFonts w:cstheme="minorHAnsi"/>
          <w:lang w:val="pl-PL"/>
        </w:rPr>
      </w:pPr>
      <w:r w:rsidRPr="0098115A">
        <w:rPr>
          <w:rFonts w:cstheme="minorHAnsi"/>
          <w:b/>
          <w:lang w:val="pl-PL"/>
        </w:rPr>
        <w:t xml:space="preserve">TOALETY </w:t>
      </w:r>
      <w:r w:rsidRPr="0086509D">
        <w:rPr>
          <w:rFonts w:cstheme="minorHAnsi"/>
          <w:bCs/>
          <w:lang w:val="pl-PL"/>
        </w:rPr>
        <w:t>–</w:t>
      </w:r>
      <w:r w:rsidR="000E5996" w:rsidRPr="0086509D">
        <w:rPr>
          <w:rFonts w:cstheme="minorHAnsi"/>
          <w:bCs/>
          <w:lang w:val="pl-PL"/>
        </w:rPr>
        <w:t>z</w:t>
      </w:r>
      <w:r w:rsidRPr="0086509D">
        <w:rPr>
          <w:rFonts w:cstheme="minorHAnsi"/>
          <w:bCs/>
          <w:lang w:val="pl-PL"/>
        </w:rPr>
        <w:t>n</w:t>
      </w:r>
      <w:r w:rsidRPr="0098115A">
        <w:rPr>
          <w:rFonts w:cstheme="minorHAnsi"/>
          <w:lang w:val="pl-PL"/>
        </w:rPr>
        <w:t>ajdują si</w:t>
      </w:r>
      <w:r w:rsidR="003538B6" w:rsidRPr="0098115A">
        <w:rPr>
          <w:rFonts w:cstheme="minorHAnsi"/>
          <w:lang w:val="pl-PL"/>
        </w:rPr>
        <w:t>ę</w:t>
      </w:r>
      <w:r w:rsidR="003E2FEC" w:rsidRPr="0098115A">
        <w:rPr>
          <w:rFonts w:cstheme="minorHAnsi"/>
          <w:lang w:val="pl-PL"/>
        </w:rPr>
        <w:t xml:space="preserve"> </w:t>
      </w:r>
      <w:r w:rsidR="00F92E09">
        <w:rPr>
          <w:rFonts w:cstheme="minorHAnsi"/>
          <w:lang w:val="pl-PL"/>
        </w:rPr>
        <w:t>przy</w:t>
      </w:r>
      <w:r w:rsidR="003E2FEC" w:rsidRPr="0098115A">
        <w:rPr>
          <w:rFonts w:cstheme="minorHAnsi"/>
          <w:lang w:val="pl-PL"/>
        </w:rPr>
        <w:t xml:space="preserve"> Izbie Przyjęć pokój nr 7</w:t>
      </w:r>
      <w:r w:rsidRPr="003F5723">
        <w:rPr>
          <w:rFonts w:cstheme="minorHAnsi"/>
          <w:u w:val="single"/>
          <w:lang w:val="pl-PL"/>
        </w:rPr>
        <w:t>.</w:t>
      </w:r>
      <w:r w:rsidR="00834ED7" w:rsidRPr="0098115A">
        <w:rPr>
          <w:rFonts w:cstheme="minorHAnsi"/>
          <w:lang w:val="pl-PL"/>
        </w:rPr>
        <w:t xml:space="preserve"> </w:t>
      </w:r>
    </w:p>
    <w:p w14:paraId="6B762199" w14:textId="2A3B7393" w:rsidR="00BA354D" w:rsidRPr="00BA354D" w:rsidRDefault="00BA354D" w:rsidP="00BA354D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>PRZYJĘCIE</w:t>
      </w:r>
      <w:r w:rsidRPr="00732D50">
        <w:rPr>
          <w:rFonts w:asciiTheme="majorHAnsi" w:hAnsiTheme="majorHAnsi" w:cstheme="majorHAnsi"/>
          <w:b w:val="0"/>
        </w:rPr>
        <w:t xml:space="preserve"> PACJENTA </w:t>
      </w:r>
      <w:r>
        <w:rPr>
          <w:rFonts w:asciiTheme="majorHAnsi" w:hAnsiTheme="majorHAnsi" w:cstheme="majorHAnsi"/>
          <w:b w:val="0"/>
        </w:rPr>
        <w:t>DO</w:t>
      </w:r>
      <w:r w:rsidRPr="00732D50">
        <w:rPr>
          <w:rFonts w:asciiTheme="majorHAnsi" w:hAnsiTheme="majorHAnsi" w:cstheme="majorHAnsi"/>
          <w:b w:val="0"/>
        </w:rPr>
        <w:t xml:space="preserve"> </w:t>
      </w:r>
      <w:r>
        <w:rPr>
          <w:rFonts w:asciiTheme="majorHAnsi" w:hAnsiTheme="majorHAnsi" w:cstheme="majorHAnsi"/>
          <w:b w:val="0"/>
        </w:rPr>
        <w:t>IZB</w:t>
      </w:r>
      <w:r w:rsidR="00416865">
        <w:rPr>
          <w:rFonts w:asciiTheme="majorHAnsi" w:hAnsiTheme="majorHAnsi" w:cstheme="majorHAnsi"/>
          <w:b w:val="0"/>
        </w:rPr>
        <w:t>Y</w:t>
      </w:r>
      <w:r>
        <w:rPr>
          <w:rFonts w:asciiTheme="majorHAnsi" w:hAnsiTheme="majorHAnsi" w:cstheme="majorHAnsi"/>
          <w:b w:val="0"/>
        </w:rPr>
        <w:t xml:space="preserve"> PRZYJĘĆ</w:t>
      </w:r>
    </w:p>
    <w:p w14:paraId="352CBCAE" w14:textId="7D87172D" w:rsidR="000E5996" w:rsidRPr="00022293" w:rsidRDefault="000E5996" w:rsidP="008D15FB">
      <w:pPr>
        <w:pStyle w:val="Lista3"/>
        <w:numPr>
          <w:ilvl w:val="0"/>
          <w:numId w:val="18"/>
        </w:numPr>
        <w:tabs>
          <w:tab w:val="left" w:pos="851"/>
        </w:tabs>
        <w:spacing w:line="300" w:lineRule="auto"/>
        <w:ind w:left="568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</w:t>
      </w:r>
      <w:r>
        <w:rPr>
          <w:rFonts w:asciiTheme="minorHAnsi" w:hAnsiTheme="minorHAnsi"/>
          <w:sz w:val="21"/>
          <w:szCs w:val="21"/>
        </w:rPr>
        <w:t xml:space="preserve">rzy </w:t>
      </w:r>
      <w:r w:rsidRPr="00022293">
        <w:rPr>
          <w:rFonts w:asciiTheme="minorHAnsi" w:hAnsiTheme="minorHAnsi"/>
          <w:sz w:val="21"/>
          <w:szCs w:val="21"/>
        </w:rPr>
        <w:t xml:space="preserve">przyjęciu do </w:t>
      </w:r>
      <w:r w:rsidR="003633AC">
        <w:rPr>
          <w:rFonts w:asciiTheme="minorHAnsi" w:hAnsiTheme="minorHAnsi"/>
          <w:sz w:val="21"/>
          <w:szCs w:val="21"/>
        </w:rPr>
        <w:t xml:space="preserve">Izby Przyjęć </w:t>
      </w:r>
      <w:r w:rsidRPr="00022293">
        <w:rPr>
          <w:rFonts w:asciiTheme="minorHAnsi" w:hAnsiTheme="minorHAnsi"/>
          <w:sz w:val="21"/>
          <w:szCs w:val="21"/>
        </w:rPr>
        <w:t xml:space="preserve">pacjent powinien posiadać: </w:t>
      </w:r>
    </w:p>
    <w:p w14:paraId="104F3010" w14:textId="0287FAD3" w:rsidR="000E5996" w:rsidRPr="00022293" w:rsidRDefault="000E5996" w:rsidP="000E5996">
      <w:pPr>
        <w:pStyle w:val="Lista4"/>
        <w:numPr>
          <w:ilvl w:val="0"/>
          <w:numId w:val="22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dokument stwierdzający tożsamość z numerem PESEL, w przypadku obcokrajowców Europejska Karta Ubezpieczenia Zdrowotnego</w:t>
      </w:r>
      <w:r w:rsidR="0086509D">
        <w:rPr>
          <w:rFonts w:asciiTheme="minorHAnsi" w:hAnsiTheme="minorHAnsi"/>
          <w:sz w:val="21"/>
          <w:szCs w:val="21"/>
        </w:rPr>
        <w:t xml:space="preserve">. </w:t>
      </w:r>
    </w:p>
    <w:p w14:paraId="55F038C8" w14:textId="3FAB3044" w:rsidR="00B9309B" w:rsidRPr="00647692" w:rsidRDefault="00B9309B" w:rsidP="00B9309B">
      <w:pPr>
        <w:pStyle w:val="Standard"/>
        <w:numPr>
          <w:ilvl w:val="0"/>
          <w:numId w:val="22"/>
        </w:numPr>
        <w:rPr>
          <w:sz w:val="21"/>
          <w:szCs w:val="21"/>
        </w:rPr>
      </w:pPr>
      <w:r w:rsidRPr="00647692">
        <w:rPr>
          <w:sz w:val="21"/>
          <w:szCs w:val="21"/>
        </w:rPr>
        <w:t>aktualną dokumentację medyczną oraz spis aktualnie zażywanych leków.</w:t>
      </w:r>
    </w:p>
    <w:p w14:paraId="223CE886" w14:textId="678D9F6F" w:rsidR="000E5996" w:rsidRPr="00647692" w:rsidRDefault="000E5996" w:rsidP="000E5996">
      <w:pPr>
        <w:pStyle w:val="Lista3"/>
        <w:numPr>
          <w:ilvl w:val="0"/>
          <w:numId w:val="18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47692">
        <w:rPr>
          <w:rFonts w:asciiTheme="minorHAnsi" w:hAnsiTheme="minorHAnsi"/>
          <w:sz w:val="21"/>
          <w:szCs w:val="21"/>
        </w:rPr>
        <w:t xml:space="preserve">Pacjent po przyjęciu do </w:t>
      </w:r>
      <w:r w:rsidR="003633AC" w:rsidRPr="00647692">
        <w:rPr>
          <w:rFonts w:asciiTheme="minorHAnsi" w:hAnsiTheme="minorHAnsi"/>
          <w:sz w:val="21"/>
          <w:szCs w:val="21"/>
        </w:rPr>
        <w:t>Izby Przyjęć</w:t>
      </w:r>
      <w:r w:rsidRPr="00647692">
        <w:rPr>
          <w:rFonts w:asciiTheme="minorHAnsi" w:hAnsiTheme="minorHAnsi"/>
          <w:sz w:val="21"/>
          <w:szCs w:val="21"/>
        </w:rPr>
        <w:t xml:space="preserve"> zostaje:</w:t>
      </w:r>
    </w:p>
    <w:p w14:paraId="71DFF289" w14:textId="3988F6EF" w:rsidR="003633AC" w:rsidRPr="00647692" w:rsidRDefault="000E5996" w:rsidP="003633AC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647692">
        <w:rPr>
          <w:rFonts w:asciiTheme="minorHAnsi" w:hAnsiTheme="minorHAnsi"/>
          <w:sz w:val="21"/>
          <w:szCs w:val="21"/>
        </w:rPr>
        <w:t xml:space="preserve">zapoznany z topografią </w:t>
      </w:r>
      <w:r w:rsidR="00E30F7B" w:rsidRPr="00647692">
        <w:rPr>
          <w:rFonts w:asciiTheme="minorHAnsi" w:hAnsiTheme="minorHAnsi"/>
          <w:sz w:val="21"/>
          <w:szCs w:val="21"/>
        </w:rPr>
        <w:t>Izby Przyjęć</w:t>
      </w:r>
      <w:r w:rsidRPr="00647692">
        <w:rPr>
          <w:rFonts w:asciiTheme="minorHAnsi" w:hAnsiTheme="minorHAnsi"/>
          <w:sz w:val="21"/>
          <w:szCs w:val="21"/>
        </w:rPr>
        <w:t xml:space="preserve">, </w:t>
      </w:r>
      <w:r w:rsidR="00647692">
        <w:rPr>
          <w:rFonts w:asciiTheme="minorHAnsi" w:hAnsiTheme="minorHAnsi"/>
          <w:sz w:val="21"/>
          <w:szCs w:val="21"/>
        </w:rPr>
        <w:t>r</w:t>
      </w:r>
      <w:r w:rsidRPr="00647692">
        <w:rPr>
          <w:rFonts w:asciiTheme="minorHAnsi" w:hAnsiTheme="minorHAnsi"/>
          <w:sz w:val="21"/>
          <w:szCs w:val="21"/>
        </w:rPr>
        <w:t xml:space="preserve">egulaminem </w:t>
      </w:r>
      <w:r w:rsidR="00E30F7B" w:rsidRPr="00647692">
        <w:rPr>
          <w:rFonts w:asciiTheme="minorHAnsi" w:hAnsiTheme="minorHAnsi"/>
          <w:sz w:val="21"/>
          <w:szCs w:val="21"/>
        </w:rPr>
        <w:t xml:space="preserve">Izby Przyjęć </w:t>
      </w:r>
      <w:r w:rsidRPr="00647692">
        <w:rPr>
          <w:rFonts w:asciiTheme="minorHAnsi" w:hAnsiTheme="minorHAnsi"/>
          <w:sz w:val="21"/>
          <w:szCs w:val="21"/>
        </w:rPr>
        <w:t>oraz informacją nt. Praw i Obowiązków Pacjenta</w:t>
      </w:r>
      <w:r w:rsidR="00F92E09" w:rsidRPr="00647692">
        <w:rPr>
          <w:rFonts w:asciiTheme="minorHAnsi" w:hAnsiTheme="minorHAnsi"/>
          <w:sz w:val="21"/>
          <w:szCs w:val="21"/>
        </w:rPr>
        <w:t>,</w:t>
      </w:r>
      <w:r w:rsidRPr="00647692">
        <w:rPr>
          <w:rFonts w:asciiTheme="minorHAnsi" w:hAnsiTheme="minorHAnsi"/>
          <w:sz w:val="21"/>
          <w:szCs w:val="21"/>
        </w:rPr>
        <w:t xml:space="preserve"> </w:t>
      </w:r>
      <w:r w:rsidR="00761159">
        <w:rPr>
          <w:rFonts w:asciiTheme="minorHAnsi" w:hAnsiTheme="minorHAnsi"/>
          <w:sz w:val="21"/>
          <w:szCs w:val="21"/>
        </w:rPr>
        <w:t>r</w:t>
      </w:r>
      <w:r w:rsidRPr="00647692">
        <w:rPr>
          <w:rFonts w:asciiTheme="minorHAnsi" w:hAnsiTheme="minorHAnsi"/>
          <w:sz w:val="21"/>
          <w:szCs w:val="21"/>
        </w:rPr>
        <w:t>egulamin</w:t>
      </w:r>
      <w:r w:rsidR="00F92E09" w:rsidRPr="00647692">
        <w:rPr>
          <w:rFonts w:asciiTheme="minorHAnsi" w:hAnsiTheme="minorHAnsi"/>
          <w:sz w:val="21"/>
          <w:szCs w:val="21"/>
        </w:rPr>
        <w:t xml:space="preserve">em </w:t>
      </w:r>
      <w:r w:rsidR="00761159">
        <w:rPr>
          <w:rFonts w:asciiTheme="minorHAnsi" w:hAnsiTheme="minorHAnsi"/>
          <w:sz w:val="21"/>
          <w:szCs w:val="21"/>
        </w:rPr>
        <w:t>s</w:t>
      </w:r>
      <w:r w:rsidR="00F92E09" w:rsidRPr="00647692">
        <w:rPr>
          <w:rFonts w:asciiTheme="minorHAnsi" w:hAnsiTheme="minorHAnsi"/>
          <w:sz w:val="21"/>
          <w:szCs w:val="21"/>
        </w:rPr>
        <w:t>zpitala</w:t>
      </w:r>
      <w:r w:rsidRPr="00647692">
        <w:rPr>
          <w:rFonts w:asciiTheme="minorHAnsi" w:hAnsiTheme="minorHAnsi"/>
          <w:sz w:val="21"/>
          <w:szCs w:val="21"/>
        </w:rPr>
        <w:t xml:space="preserve">, </w:t>
      </w:r>
      <w:bookmarkStart w:id="2" w:name="_Hlk130327434"/>
      <w:r w:rsidRPr="00647692">
        <w:rPr>
          <w:rFonts w:asciiTheme="minorHAnsi" w:hAnsiTheme="minorHAnsi"/>
          <w:sz w:val="21"/>
          <w:szCs w:val="21"/>
        </w:rPr>
        <w:t>a także poinformowany</w:t>
      </w:r>
      <w:r w:rsidR="003633AC" w:rsidRPr="00647692">
        <w:rPr>
          <w:rFonts w:asciiTheme="minorHAnsi" w:hAnsiTheme="minorHAnsi"/>
          <w:sz w:val="21"/>
          <w:szCs w:val="21"/>
        </w:rPr>
        <w:t xml:space="preserve">, że na życzenie </w:t>
      </w:r>
      <w:r w:rsidR="003633AC" w:rsidRPr="00647692">
        <w:rPr>
          <w:rFonts w:asciiTheme="minorHAnsi" w:hAnsiTheme="minorHAnsi" w:cstheme="minorHAnsi"/>
          <w:sz w:val="21"/>
          <w:szCs w:val="21"/>
        </w:rPr>
        <w:t>może otrzymać do wglądu przywołane  dokumenty</w:t>
      </w:r>
      <w:r w:rsidR="00F92E09" w:rsidRPr="00647692">
        <w:rPr>
          <w:rFonts w:asciiTheme="minorHAnsi" w:hAnsiTheme="minorHAnsi" w:cstheme="minorHAnsi"/>
          <w:sz w:val="21"/>
          <w:szCs w:val="21"/>
        </w:rPr>
        <w:t>.</w:t>
      </w:r>
    </w:p>
    <w:bookmarkEnd w:id="2"/>
    <w:p w14:paraId="48BF33FC" w14:textId="15B7DF06" w:rsidR="003633AC" w:rsidRPr="003633AC" w:rsidRDefault="003633AC" w:rsidP="003633AC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647692">
        <w:rPr>
          <w:rFonts w:asciiTheme="minorHAnsi" w:hAnsiTheme="minorHAnsi" w:cstheme="minorHAnsi"/>
          <w:sz w:val="21"/>
          <w:szCs w:val="21"/>
        </w:rPr>
        <w:t xml:space="preserve"> podda</w:t>
      </w:r>
      <w:r w:rsidR="00F92E09" w:rsidRPr="00647692">
        <w:rPr>
          <w:rFonts w:asciiTheme="minorHAnsi" w:hAnsiTheme="minorHAnsi" w:cstheme="minorHAnsi"/>
          <w:sz w:val="21"/>
          <w:szCs w:val="21"/>
        </w:rPr>
        <w:t>n</w:t>
      </w:r>
      <w:r w:rsidRPr="00647692">
        <w:rPr>
          <w:rFonts w:asciiTheme="minorHAnsi" w:hAnsiTheme="minorHAnsi" w:cstheme="minorHAnsi"/>
          <w:sz w:val="21"/>
          <w:szCs w:val="21"/>
        </w:rPr>
        <w:t xml:space="preserve">y procedurze TRIAGE/ badanie przedlekarskie przeprowadzone przez </w:t>
      </w:r>
      <w:r w:rsidRPr="003633AC">
        <w:rPr>
          <w:rFonts w:asciiTheme="minorHAnsi" w:hAnsiTheme="minorHAnsi" w:cstheme="minorHAnsi"/>
          <w:sz w:val="21"/>
          <w:szCs w:val="21"/>
        </w:rPr>
        <w:t>personel medyczny.</w:t>
      </w:r>
    </w:p>
    <w:p w14:paraId="0B5E7E5C" w14:textId="77777777" w:rsidR="00F00BCC" w:rsidRDefault="007379D0" w:rsidP="00F00BCC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po</w:t>
      </w:r>
      <w:r w:rsidR="003633AC" w:rsidRPr="003633AC">
        <w:rPr>
          <w:rFonts w:asciiTheme="minorHAnsi" w:hAnsiTheme="minorHAnsi" w:cstheme="minorHAnsi"/>
          <w:sz w:val="21"/>
          <w:szCs w:val="21"/>
        </w:rPr>
        <w:t>informowany o czasie oczekiwania na badanie lekarskie, któr</w:t>
      </w:r>
      <w:r w:rsidR="00F92E09">
        <w:rPr>
          <w:rFonts w:asciiTheme="minorHAnsi" w:hAnsiTheme="minorHAnsi" w:cstheme="minorHAnsi"/>
          <w:sz w:val="21"/>
          <w:szCs w:val="21"/>
        </w:rPr>
        <w:t>y</w:t>
      </w:r>
      <w:r w:rsidR="003633AC" w:rsidRPr="003633AC">
        <w:rPr>
          <w:rFonts w:asciiTheme="minorHAnsi" w:hAnsiTheme="minorHAnsi" w:cstheme="minorHAnsi"/>
          <w:sz w:val="21"/>
          <w:szCs w:val="21"/>
        </w:rPr>
        <w:t xml:space="preserve"> w zależności od przydzielonego kodu może wynieść nawet do sześciu godzin. </w:t>
      </w:r>
    </w:p>
    <w:p w14:paraId="39C7098C" w14:textId="13C98198" w:rsidR="00F84904" w:rsidRPr="00F00BCC" w:rsidRDefault="00F00BCC" w:rsidP="00F00BCC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k</w:t>
      </w:r>
      <w:r w:rsidR="00F84904" w:rsidRPr="00F00BCC">
        <w:rPr>
          <w:rFonts w:asciiTheme="minorHAnsi" w:hAnsiTheme="minorHAnsi" w:cstheme="minorHAnsi"/>
          <w:sz w:val="21"/>
          <w:szCs w:val="21"/>
        </w:rPr>
        <w:t xml:space="preserve">ategorie kwalifikowania pacjentów w Izbie Przyjęć: </w:t>
      </w:r>
    </w:p>
    <w:p w14:paraId="25083449" w14:textId="091B999A" w:rsidR="00F84904" w:rsidRDefault="00F84904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650379F5" w14:textId="02E059A7" w:rsidR="00F84904" w:rsidRPr="00F00BCC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1CBE7" wp14:editId="73DC11B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009650" cy="314325"/>
                <wp:effectExtent l="0" t="0" r="19050" b="28575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143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23660" w14:textId="1D16E3E0" w:rsidR="00F84904" w:rsidRPr="00F84904" w:rsidRDefault="00F84904" w:rsidP="00F849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84904">
                              <w:rPr>
                                <w:color w:val="000000" w:themeColor="text1"/>
                              </w:rPr>
                              <w:t>CZERWONY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DAE6F85">
              <v:roundrect id="Prostokąt: zaokrąglone rogi 1" style="position:absolute;left:0;text-align:left;margin-left:0;margin-top:.6pt;width:79.5pt;height:2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red" strokecolor="black [3213]" strokeweight="1pt" arcsize="10923f" w14:anchorId="16C1CB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">
                <v:stroke joinstyle="miter"/>
                <v:textbox>
                  <w:txbxContent>
                    <w:p w:rsidRPr="00F84904" w:rsidR="00F84904" w:rsidP="00F84904" w:rsidRDefault="00F84904" w14:paraId="3A26878E" w14:textId="1D16E3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84904">
                        <w:rPr>
                          <w:color w:val="000000" w:themeColor="text1"/>
                        </w:rPr>
                        <w:t>CZERWONY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4904">
        <w:rPr>
          <w:rFonts w:asciiTheme="minorHAnsi" w:hAnsiTheme="minorHAnsi" w:cstheme="minorHAnsi"/>
          <w:sz w:val="21"/>
          <w:szCs w:val="21"/>
        </w:rPr>
        <w:tab/>
      </w:r>
      <w:r w:rsidR="00F84904">
        <w:rPr>
          <w:rFonts w:asciiTheme="minorHAnsi" w:hAnsiTheme="minorHAnsi" w:cstheme="minorHAnsi"/>
          <w:sz w:val="21"/>
          <w:szCs w:val="21"/>
        </w:rPr>
        <w:tab/>
      </w:r>
      <w:r w:rsidR="00F84904">
        <w:rPr>
          <w:rFonts w:asciiTheme="minorHAnsi" w:hAnsiTheme="minorHAnsi" w:cstheme="minorHAnsi"/>
          <w:sz w:val="21"/>
          <w:szCs w:val="21"/>
        </w:rPr>
        <w:tab/>
      </w:r>
      <w:r w:rsidR="00F84904" w:rsidRPr="00F00BCC">
        <w:rPr>
          <w:rFonts w:asciiTheme="minorHAnsi" w:hAnsiTheme="minorHAnsi" w:cstheme="minorHAnsi"/>
          <w:b/>
          <w:bCs/>
          <w:sz w:val="21"/>
          <w:szCs w:val="21"/>
        </w:rPr>
        <w:t>POMOC NATYCHMIASTOWA</w:t>
      </w:r>
    </w:p>
    <w:p w14:paraId="692B6E21" w14:textId="64362073" w:rsidR="00F84904" w:rsidRDefault="00F00BCC" w:rsidP="00F00BCC">
      <w:pPr>
        <w:pStyle w:val="Lista4"/>
        <w:tabs>
          <w:tab w:val="left" w:pos="851"/>
        </w:tabs>
        <w:spacing w:line="300" w:lineRule="auto"/>
        <w:ind w:left="212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Pacjent przyjmowany jest w pierwszej kolejności bez zbędnej zwłoki. Czas oczekiwania na badanie lekarskie do 15 min. </w:t>
      </w:r>
    </w:p>
    <w:p w14:paraId="0B87D829" w14:textId="77777777" w:rsidR="00F00BCC" w:rsidRDefault="00F00BCC" w:rsidP="00F00BCC">
      <w:pPr>
        <w:pStyle w:val="Lista4"/>
        <w:tabs>
          <w:tab w:val="left" w:pos="851"/>
        </w:tabs>
        <w:spacing w:line="300" w:lineRule="auto"/>
        <w:ind w:left="2127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1A31B748" w14:textId="033EA9AB" w:rsidR="00F84904" w:rsidRPr="00F00BCC" w:rsidRDefault="00F84904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FD417" wp14:editId="5CDFED6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09650" cy="323850"/>
                <wp:effectExtent l="0" t="0" r="19050" b="19050"/>
                <wp:wrapNone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238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E366F" w14:textId="7326DAFF" w:rsidR="00F84904" w:rsidRPr="00F84904" w:rsidRDefault="00F84904" w:rsidP="00F849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ŻÓŁTY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3275BC9">
              <v:roundrect id="Prostokąt: zaokrąglone rogi 4" style="position:absolute;left:0;text-align:left;margin-left:0;margin-top:.75pt;width:79.5pt;height:25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7" fillcolor="yellow" strokecolor="black [3213]" strokeweight="1pt" arcsize="10923f" w14:anchorId="576FD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">
                <v:stroke joinstyle="miter"/>
                <v:textbox>
                  <w:txbxContent>
                    <w:p w:rsidRPr="00F84904" w:rsidR="00F84904" w:rsidP="00F84904" w:rsidRDefault="00F84904" w14:paraId="3710413D" w14:textId="7326DAF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ŻÓŁTY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0BCC">
        <w:rPr>
          <w:rFonts w:asciiTheme="minorHAnsi" w:hAnsiTheme="minorHAnsi" w:cstheme="minorHAnsi"/>
          <w:sz w:val="21"/>
          <w:szCs w:val="21"/>
        </w:rPr>
        <w:tab/>
      </w:r>
      <w:r w:rsidR="00F00BCC">
        <w:rPr>
          <w:rFonts w:asciiTheme="minorHAnsi" w:hAnsiTheme="minorHAnsi" w:cstheme="minorHAnsi"/>
          <w:sz w:val="21"/>
          <w:szCs w:val="21"/>
        </w:rPr>
        <w:tab/>
      </w:r>
      <w:r w:rsidR="00F00BCC" w:rsidRPr="00F00BCC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POMOC PILNA </w:t>
      </w:r>
    </w:p>
    <w:p w14:paraId="15FFC9FC" w14:textId="1A43F802" w:rsidR="00F00BCC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  <w:t xml:space="preserve">Czas oczekiwania na badanie lekarskie do 60 min. </w:t>
      </w:r>
    </w:p>
    <w:p w14:paraId="76BF68D7" w14:textId="1F5DA550" w:rsidR="00F84904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</w:p>
    <w:p w14:paraId="0F1B3A22" w14:textId="38529164" w:rsidR="00F00BCC" w:rsidRDefault="00F00BCC" w:rsidP="00F00BCC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</w:p>
    <w:p w14:paraId="51BD65F9" w14:textId="10DA87EE" w:rsidR="00F00BCC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605A54" wp14:editId="6F905FED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09650" cy="323850"/>
                <wp:effectExtent l="0" t="0" r="19050" b="19050"/>
                <wp:wrapNone/>
                <wp:docPr id="5" name="Prostokąt: zaokrąglone rog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238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C2A66" w14:textId="124CA56A" w:rsidR="00F84904" w:rsidRPr="00F84904" w:rsidRDefault="00F84904" w:rsidP="00F849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ZIELONY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2012142">
              <v:roundrect id="Prostokąt: zaokrąglone rogi 5" style="position:absolute;left:0;text-align:left;margin-left:0;margin-top:.5pt;width:79.5pt;height:25.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8" fillcolor="#70ad47 [3209]" strokecolor="black [3213]" strokeweight="1pt" arcsize="10923f" w14:anchorId="7E605A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">
                <v:stroke joinstyle="miter"/>
                <v:textbox>
                  <w:txbxContent>
                    <w:p w:rsidRPr="00F84904" w:rsidR="00F84904" w:rsidP="00F84904" w:rsidRDefault="00F84904" w14:paraId="75D98FE2" w14:textId="124CA56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ZIELONY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</w:r>
      <w:r w:rsidRPr="00F00BCC">
        <w:rPr>
          <w:rFonts w:asciiTheme="minorHAnsi" w:hAnsiTheme="minorHAnsi" w:cstheme="minorHAnsi"/>
          <w:b/>
          <w:bCs/>
          <w:sz w:val="21"/>
          <w:szCs w:val="21"/>
        </w:rPr>
        <w:t xml:space="preserve">POMOC ODROCZONA </w:t>
      </w:r>
      <w:r w:rsidR="00EF283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ab/>
        <w:t>Oczekiwanie na badanie lekarskie do 4 lub więcej godzin.</w:t>
      </w:r>
    </w:p>
    <w:p w14:paraId="3A7B3896" w14:textId="2436A12B" w:rsidR="00F00BCC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39B713D1" w14:textId="5C378A78" w:rsidR="00F84904" w:rsidRDefault="00F00BCC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Czas leczenia w izbie Przyjęć może wynieść do 24 godzin. </w:t>
      </w:r>
    </w:p>
    <w:p w14:paraId="2BEA4294" w14:textId="4B5073AA" w:rsidR="00F84904" w:rsidRDefault="00F84904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0EC9116D" w14:textId="77777777" w:rsidR="00F84904" w:rsidRDefault="00F84904" w:rsidP="00F84904">
      <w:pPr>
        <w:pStyle w:val="Lista4"/>
        <w:tabs>
          <w:tab w:val="left" w:pos="851"/>
        </w:tabs>
        <w:spacing w:line="300" w:lineRule="auto"/>
        <w:ind w:left="567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6FF117FA" w14:textId="2305B491" w:rsidR="00732D50" w:rsidRPr="00732D50" w:rsidRDefault="00732D50" w:rsidP="008B0A86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 xml:space="preserve">POBYT PACJENTA W </w:t>
      </w:r>
      <w:r w:rsidR="00E30F7B">
        <w:rPr>
          <w:rFonts w:asciiTheme="majorHAnsi" w:hAnsiTheme="majorHAnsi" w:cstheme="majorHAnsi"/>
          <w:b w:val="0"/>
        </w:rPr>
        <w:t>IZBIE PRZYJĘĆ</w:t>
      </w:r>
    </w:p>
    <w:p w14:paraId="1BCF05A7" w14:textId="77777777" w:rsidR="0098115A" w:rsidRPr="0098115A" w:rsidRDefault="003633AC" w:rsidP="0098115A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Pacjent przebywa w wyznaczonym przez personel miejscu.</w:t>
      </w:r>
    </w:p>
    <w:p w14:paraId="46BDE847" w14:textId="77777777" w:rsidR="0098115A" w:rsidRPr="0098115A" w:rsidRDefault="003633AC" w:rsidP="0098115A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Pacjent ma wykonywane badanie diagnostyczne i zabiegi lecznicze zgodnie ze zleceniem lekarskim.</w:t>
      </w:r>
    </w:p>
    <w:p w14:paraId="7755F388" w14:textId="6A5898D5" w:rsidR="0098115A" w:rsidRPr="00BA354D" w:rsidRDefault="003633AC" w:rsidP="0098115A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Łączny czas diagnostyki i leczenia w  I</w:t>
      </w:r>
      <w:r w:rsidR="00BC016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zbie Przyjęć </w:t>
      </w:r>
      <w:r w:rsidR="00F92E0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powinien</w:t>
      </w: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wynieść do dwudziestu czterech godzin</w:t>
      </w:r>
      <w:r w:rsidR="00F92E0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. W przypadku braku miejsc w oddziale szpitalnym </w:t>
      </w:r>
      <w:r w:rsidR="00B9309B">
        <w:rPr>
          <w:rFonts w:asciiTheme="minorHAnsi" w:hAnsiTheme="minorHAnsi" w:cstheme="minorHAnsi"/>
          <w:b w:val="0"/>
          <w:bCs w:val="0"/>
          <w:sz w:val="21"/>
          <w:szCs w:val="21"/>
        </w:rPr>
        <w:t>I</w:t>
      </w:r>
      <w:r w:rsidR="00F92E0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zba Przyjęć sprawuje opiekę nad Pacjentem do czasu przekazania Pacjenta </w:t>
      </w:r>
      <w:r w:rsidR="00F92E09">
        <w:rPr>
          <w:rFonts w:asciiTheme="minorHAnsi" w:hAnsiTheme="minorHAnsi" w:cstheme="minorHAnsi"/>
          <w:b w:val="0"/>
          <w:bCs w:val="0"/>
          <w:sz w:val="21"/>
          <w:szCs w:val="21"/>
        </w:rPr>
        <w:lastRenderedPageBreak/>
        <w:t xml:space="preserve">do oddziału lub innej jednostki medycznej. 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="00791AF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Pacjent przebywający </w:t>
      </w:r>
      <w:r w:rsidR="00B9309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w Izbie Przyjęć </w:t>
      </w:r>
      <w:r w:rsidR="00791AF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powyżej 12 </w:t>
      </w:r>
      <w:r w:rsidR="00B9309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>godzin</w:t>
      </w:r>
      <w:r w:rsidR="00791AF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="00B9309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otrzymuje wyżywienie </w:t>
      </w:r>
      <w:r w:rsidR="00791AFB" w:rsidRPr="00BA354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- kleik. </w:t>
      </w:r>
    </w:p>
    <w:p w14:paraId="44ED6DBE" w14:textId="2A4FBCDD" w:rsidR="00791AFB" w:rsidRPr="00AC149B" w:rsidRDefault="00C25D6F" w:rsidP="00791AFB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color w:val="EE0000"/>
          <w:sz w:val="21"/>
          <w:szCs w:val="21"/>
        </w:rPr>
      </w:pP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Zaleca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się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, aby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odwiedziny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u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pacjentów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przebywających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w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Izbie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Przyjęć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były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poprzedzone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wcześniejszym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powiadomieniem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personelu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 xml:space="preserve"> </w:t>
      </w:r>
      <w:proofErr w:type="spellStart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medycznego</w:t>
      </w:r>
      <w:proofErr w:type="spellEnd"/>
      <w:r w:rsidRPr="00AC149B">
        <w:rPr>
          <w:rFonts w:asciiTheme="minorHAnsi" w:hAnsiTheme="minorHAnsi" w:cstheme="minorHAnsi"/>
          <w:b w:val="0"/>
          <w:bCs w:val="0"/>
          <w:color w:val="EE0000"/>
          <w:sz w:val="21"/>
          <w:szCs w:val="21"/>
          <w:lang w:val="en-US"/>
        </w:rPr>
        <w:t>.</w:t>
      </w:r>
    </w:p>
    <w:p w14:paraId="0B9414F4" w14:textId="6753641A" w:rsidR="0098115A" w:rsidRDefault="003633AC" w:rsidP="0098115A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Informacje o stanie zdrowia, udzielane są osobie wskazanej przez pacjenta w dokumentacji medycznej, zgodnie z obowiązująca procedurą.</w:t>
      </w:r>
    </w:p>
    <w:p w14:paraId="053418AF" w14:textId="59F76A66" w:rsidR="00791AFB" w:rsidRDefault="00791AFB" w:rsidP="00791AFB">
      <w:pPr>
        <w:pStyle w:val="Styl1"/>
        <w:spacing w:after="120" w:line="300" w:lineRule="auto"/>
        <w:ind w:left="568" w:firstLine="0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bookmarkStart w:id="3" w:name="_Hlk130327051"/>
      <w:r>
        <w:rPr>
          <w:rFonts w:asciiTheme="minorHAnsi" w:hAnsiTheme="minorHAnsi" w:cstheme="minorHAnsi"/>
          <w:b w:val="0"/>
          <w:bCs w:val="0"/>
          <w:sz w:val="21"/>
          <w:szCs w:val="21"/>
        </w:rPr>
        <w:t>W przypadku braku upoważnienia, informacja</w:t>
      </w:r>
      <w:r w:rsidR="00B9309B" w:rsidRPr="00B9309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="00B9309B"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o stanie zdrowia</w:t>
      </w:r>
      <w:r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udzielana jest zgodnie z Procedurą</w:t>
      </w:r>
      <w:r w:rsidR="00BC0169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PP</w:t>
      </w:r>
      <w:r w:rsidR="007023BD">
        <w:rPr>
          <w:rFonts w:asciiTheme="minorHAnsi" w:hAnsiTheme="minorHAnsi" w:cstheme="minorHAnsi"/>
          <w:b w:val="0"/>
          <w:bCs w:val="0"/>
          <w:sz w:val="21"/>
          <w:szCs w:val="21"/>
        </w:rPr>
        <w:t>-5-</w:t>
      </w:r>
      <w:r w:rsidR="00160490">
        <w:rPr>
          <w:rFonts w:asciiTheme="minorHAnsi" w:hAnsiTheme="minorHAnsi" w:cstheme="minorHAnsi"/>
          <w:b w:val="0"/>
          <w:bCs w:val="0"/>
          <w:sz w:val="21"/>
          <w:szCs w:val="21"/>
        </w:rPr>
        <w:t>6-</w:t>
      </w:r>
      <w:r w:rsidR="00BF11ED">
        <w:rPr>
          <w:rFonts w:asciiTheme="minorHAnsi" w:hAnsiTheme="minorHAnsi" w:cstheme="minorHAnsi"/>
          <w:b w:val="0"/>
          <w:bCs w:val="0"/>
          <w:sz w:val="21"/>
          <w:szCs w:val="21"/>
        </w:rPr>
        <w:t>dotyczącą informowania o stanie zdrowia pacjenta.</w:t>
      </w:r>
    </w:p>
    <w:p w14:paraId="0EF79E89" w14:textId="2A63ED92" w:rsidR="00C556CF" w:rsidRPr="00C556CF" w:rsidRDefault="00C556CF" w:rsidP="00C556CF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bCs w:val="0"/>
          <w:color w:val="000000" w:themeColor="text1"/>
          <w:sz w:val="21"/>
          <w:szCs w:val="21"/>
        </w:rPr>
      </w:pPr>
      <w:bookmarkStart w:id="4" w:name="_Hlk130898410"/>
      <w:r w:rsidRPr="00C556CF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W przypadku </w:t>
      </w:r>
      <w:r w:rsidRPr="00C556CF">
        <w:rPr>
          <w:rStyle w:val="Pogrubienie"/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pacjenta małoletniego, który ukończył 16 rok życia</w:t>
      </w:r>
      <w:r w:rsidRPr="00C556CF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Pr="00C556CF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 wymagana jest zgoda podwójna: przedstawiciela ustawowego jak i samego małoletniego pacjenta. W przypadku rozbieżności decyzji np. rodzica i małoletniego pacjenta sprawę rozstrzyga sąd opiekuńczy.</w:t>
      </w:r>
      <w:bookmarkEnd w:id="4"/>
    </w:p>
    <w:bookmarkEnd w:id="3"/>
    <w:p w14:paraId="5A8F0EDF" w14:textId="56A3CA0F" w:rsidR="0098115A" w:rsidRPr="0098115A" w:rsidRDefault="00732D50" w:rsidP="0098115A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W </w:t>
      </w:r>
      <w:r w:rsidR="00BB6D56"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korytarzu Izby Przyjęć </w:t>
      </w: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znajduje się informator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dla </w:t>
      </w:r>
      <w:r w:rsidR="00647692">
        <w:rPr>
          <w:rFonts w:asciiTheme="minorHAnsi" w:hAnsiTheme="minorHAnsi" w:cstheme="minorHAnsi"/>
          <w:b w:val="0"/>
          <w:bCs w:val="0"/>
          <w:sz w:val="21"/>
          <w:szCs w:val="21"/>
        </w:rPr>
        <w:t>p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acjenta. </w:t>
      </w:r>
    </w:p>
    <w:p w14:paraId="6867C384" w14:textId="3E99A2C7" w:rsidR="0086509D" w:rsidRPr="00F84904" w:rsidRDefault="0098115A" w:rsidP="00F84904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bookmarkStart w:id="5" w:name="_Hlk130326876"/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Personel Izby Przyjęć nie ponosi odpowiedzialności za rzeczy pozostawione zarówno przez pacjentów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jak i osoby</w:t>
      </w:r>
      <w:r w:rsidR="00656A7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="0086509D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im 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>towarzyszące</w:t>
      </w:r>
      <w:r w:rsidR="00B9309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w obrębie </w:t>
      </w: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Izby Przyjęć</w:t>
      </w:r>
      <w:r w:rsidR="00791AF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. </w:t>
      </w:r>
      <w:bookmarkEnd w:id="5"/>
    </w:p>
    <w:p w14:paraId="1771771A" w14:textId="1644CF11" w:rsidR="00656A7A" w:rsidRPr="00BA354D" w:rsidRDefault="00732D50" w:rsidP="00656A7A">
      <w:pPr>
        <w:pStyle w:val="Styl1"/>
        <w:numPr>
          <w:ilvl w:val="0"/>
          <w:numId w:val="8"/>
        </w:numPr>
        <w:spacing w:line="300" w:lineRule="auto"/>
        <w:ind w:left="426" w:hanging="426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 xml:space="preserve">WYPIS Z </w:t>
      </w:r>
      <w:r w:rsidR="00E30F7B">
        <w:rPr>
          <w:rFonts w:asciiTheme="majorHAnsi" w:hAnsiTheme="majorHAnsi" w:cstheme="majorHAnsi"/>
          <w:b w:val="0"/>
        </w:rPr>
        <w:t xml:space="preserve">IZBY PRZYJĘĆ </w:t>
      </w:r>
    </w:p>
    <w:p w14:paraId="32F2DF12" w14:textId="20F1B370" w:rsidR="00656A7A" w:rsidRPr="00BC0169" w:rsidRDefault="00656A7A" w:rsidP="00656A7A">
      <w:pPr>
        <w:pStyle w:val="Standard"/>
        <w:numPr>
          <w:ilvl w:val="0"/>
          <w:numId w:val="11"/>
        </w:numPr>
        <w:rPr>
          <w:rFonts w:cstheme="minorHAnsi"/>
          <w:sz w:val="21"/>
          <w:szCs w:val="21"/>
        </w:rPr>
      </w:pPr>
      <w:r w:rsidRPr="00BC0169">
        <w:rPr>
          <w:rFonts w:cstheme="minorHAnsi"/>
          <w:sz w:val="21"/>
          <w:szCs w:val="21"/>
        </w:rPr>
        <w:t xml:space="preserve">Po zakończonej diagnostyce i leczeniu w Izbie Przyjęć Pacjent jest wypisany ze </w:t>
      </w:r>
      <w:r w:rsidR="00EA1E44">
        <w:rPr>
          <w:rFonts w:cstheme="minorHAnsi"/>
          <w:sz w:val="21"/>
          <w:szCs w:val="21"/>
        </w:rPr>
        <w:t>S</w:t>
      </w:r>
      <w:r w:rsidRPr="00BC0169">
        <w:rPr>
          <w:rFonts w:cstheme="minorHAnsi"/>
          <w:sz w:val="21"/>
          <w:szCs w:val="21"/>
        </w:rPr>
        <w:t xml:space="preserve">zpitala, przyjęty do </w:t>
      </w:r>
      <w:r w:rsidR="0086509D" w:rsidRPr="00BC0169">
        <w:rPr>
          <w:rFonts w:cstheme="minorHAnsi"/>
          <w:sz w:val="21"/>
          <w:szCs w:val="21"/>
        </w:rPr>
        <w:t>o</w:t>
      </w:r>
      <w:r w:rsidRPr="00BC0169">
        <w:rPr>
          <w:rFonts w:cstheme="minorHAnsi"/>
          <w:sz w:val="21"/>
          <w:szCs w:val="21"/>
        </w:rPr>
        <w:t xml:space="preserve">ddziału </w:t>
      </w:r>
      <w:r w:rsidR="0086509D" w:rsidRPr="00BC0169">
        <w:rPr>
          <w:rFonts w:cstheme="minorHAnsi"/>
          <w:sz w:val="21"/>
          <w:szCs w:val="21"/>
        </w:rPr>
        <w:t>s</w:t>
      </w:r>
      <w:r w:rsidRPr="00BC0169">
        <w:rPr>
          <w:rFonts w:cstheme="minorHAnsi"/>
          <w:sz w:val="21"/>
          <w:szCs w:val="21"/>
        </w:rPr>
        <w:t xml:space="preserve">zpitalnego lub skierowany do innego podmiotu medycznego. </w:t>
      </w:r>
    </w:p>
    <w:p w14:paraId="285BF055" w14:textId="3E1F0C9B" w:rsidR="008B0A86" w:rsidRPr="00BC0169" w:rsidRDefault="00656A7A" w:rsidP="00086E56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Theme="minorHAnsi" w:hAnsiTheme="minorHAnsi" w:cstheme="minorHAnsi"/>
          <w:sz w:val="21"/>
          <w:szCs w:val="21"/>
        </w:rPr>
      </w:pPr>
      <w:r w:rsidRPr="00BC0169">
        <w:rPr>
          <w:rFonts w:asciiTheme="minorHAnsi" w:hAnsiTheme="minorHAnsi" w:cstheme="minorHAnsi"/>
          <w:sz w:val="21"/>
          <w:szCs w:val="21"/>
        </w:rPr>
        <w:t xml:space="preserve">Pacjent wypisany do domu otrzymuje Kartę Informacyjną od </w:t>
      </w:r>
      <w:r w:rsidR="00BA354D" w:rsidRPr="00BC0169">
        <w:rPr>
          <w:rFonts w:asciiTheme="minorHAnsi" w:hAnsiTheme="minorHAnsi" w:cstheme="minorHAnsi"/>
          <w:sz w:val="21"/>
          <w:szCs w:val="21"/>
        </w:rPr>
        <w:t>l</w:t>
      </w:r>
      <w:r w:rsidRPr="00BC0169">
        <w:rPr>
          <w:rFonts w:asciiTheme="minorHAnsi" w:hAnsiTheme="minorHAnsi" w:cstheme="minorHAnsi"/>
          <w:sz w:val="21"/>
          <w:szCs w:val="21"/>
        </w:rPr>
        <w:t xml:space="preserve">ekarza </w:t>
      </w:r>
      <w:r w:rsidR="00BA354D" w:rsidRPr="00BC0169">
        <w:rPr>
          <w:rFonts w:asciiTheme="minorHAnsi" w:hAnsiTheme="minorHAnsi" w:cstheme="minorHAnsi"/>
          <w:sz w:val="21"/>
          <w:szCs w:val="21"/>
        </w:rPr>
        <w:t>d</w:t>
      </w:r>
      <w:r w:rsidRPr="00BC0169">
        <w:rPr>
          <w:rFonts w:asciiTheme="minorHAnsi" w:hAnsiTheme="minorHAnsi" w:cstheme="minorHAnsi"/>
          <w:sz w:val="21"/>
          <w:szCs w:val="21"/>
        </w:rPr>
        <w:t>yżurnego z wynikami przeprowadzonych badań, stosowanym leczeniem oraz  zaleceniami.</w:t>
      </w:r>
    </w:p>
    <w:p w14:paraId="18829C63" w14:textId="0E970B50" w:rsidR="008B0A86" w:rsidRPr="00BC0169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Theme="minorHAnsi" w:hAnsiTheme="minorHAnsi" w:cstheme="minorHAnsi"/>
          <w:sz w:val="21"/>
          <w:szCs w:val="21"/>
        </w:rPr>
      </w:pPr>
      <w:r w:rsidRPr="00BC0169">
        <w:rPr>
          <w:rFonts w:asciiTheme="minorHAnsi" w:hAnsiTheme="minorHAnsi" w:cstheme="minorHAnsi"/>
          <w:sz w:val="21"/>
          <w:szCs w:val="21"/>
        </w:rPr>
        <w:t xml:space="preserve">Osoba wypisana </w:t>
      </w:r>
      <w:r w:rsidR="00BB6D56" w:rsidRPr="00BC0169">
        <w:rPr>
          <w:rFonts w:asciiTheme="minorHAnsi" w:hAnsiTheme="minorHAnsi" w:cstheme="minorHAnsi"/>
          <w:sz w:val="21"/>
          <w:szCs w:val="21"/>
        </w:rPr>
        <w:t xml:space="preserve">z Izby Przyjęć </w:t>
      </w:r>
      <w:r w:rsidRPr="00BC0169">
        <w:rPr>
          <w:rFonts w:asciiTheme="minorHAnsi" w:hAnsiTheme="minorHAnsi" w:cstheme="minorHAnsi"/>
          <w:sz w:val="21"/>
          <w:szCs w:val="21"/>
        </w:rPr>
        <w:t>na własne żądanie jest obowiązana złożyć oświadczenie na piśmie w historii choroby, że została uprzedzona o możliwych następstwach zaprzestania leczenia w</w:t>
      </w:r>
      <w:r w:rsidR="00EA1E44">
        <w:rPr>
          <w:rFonts w:asciiTheme="minorHAnsi" w:hAnsiTheme="minorHAnsi" w:cstheme="minorHAnsi"/>
          <w:sz w:val="21"/>
          <w:szCs w:val="21"/>
        </w:rPr>
        <w:t xml:space="preserve"> Szpitalu</w:t>
      </w:r>
      <w:r w:rsidRPr="00BC0169">
        <w:rPr>
          <w:rFonts w:asciiTheme="minorHAnsi" w:hAnsiTheme="minorHAnsi" w:cstheme="minorHAnsi"/>
          <w:sz w:val="21"/>
          <w:szCs w:val="21"/>
        </w:rPr>
        <w:t>.</w:t>
      </w:r>
    </w:p>
    <w:p w14:paraId="65B63570" w14:textId="4A4C0EAA" w:rsidR="008B0A86" w:rsidRPr="00BC0169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Theme="minorHAnsi" w:hAnsiTheme="minorHAnsi" w:cstheme="minorHAnsi"/>
          <w:sz w:val="21"/>
          <w:szCs w:val="21"/>
        </w:rPr>
      </w:pPr>
      <w:r w:rsidRPr="00BC0169">
        <w:rPr>
          <w:rFonts w:asciiTheme="minorHAnsi" w:hAnsiTheme="minorHAnsi" w:cstheme="minorHAnsi"/>
          <w:sz w:val="21"/>
          <w:szCs w:val="21"/>
        </w:rPr>
        <w:t xml:space="preserve">Jeżeli przedstawiciel ustawowy lub opiekun faktyczny, nie zabiera ze </w:t>
      </w:r>
      <w:r w:rsidR="00EA1E44">
        <w:rPr>
          <w:rFonts w:asciiTheme="minorHAnsi" w:hAnsiTheme="minorHAnsi" w:cstheme="minorHAnsi"/>
          <w:sz w:val="21"/>
          <w:szCs w:val="21"/>
        </w:rPr>
        <w:t>S</w:t>
      </w:r>
      <w:r w:rsidRPr="00BC0169">
        <w:rPr>
          <w:rFonts w:asciiTheme="minorHAnsi" w:hAnsiTheme="minorHAnsi" w:cstheme="minorHAnsi"/>
          <w:sz w:val="21"/>
          <w:szCs w:val="21"/>
        </w:rPr>
        <w:t>zpitala pacjenta niezdolnego</w:t>
      </w:r>
      <w:r w:rsidR="00452560" w:rsidRPr="00BC0169">
        <w:rPr>
          <w:rFonts w:asciiTheme="minorHAnsi" w:hAnsiTheme="minorHAnsi" w:cstheme="minorHAnsi"/>
          <w:sz w:val="21"/>
          <w:szCs w:val="21"/>
        </w:rPr>
        <w:br/>
      </w:r>
      <w:r w:rsidRPr="00BC0169">
        <w:rPr>
          <w:rFonts w:asciiTheme="minorHAnsi" w:hAnsiTheme="minorHAnsi" w:cstheme="minorHAnsi"/>
          <w:sz w:val="21"/>
          <w:szCs w:val="21"/>
        </w:rPr>
        <w:t xml:space="preserve">do samodzielnej egzystencji w wyznaczonym terminie, Szpital zawiadamia o tym niezwłocznie gminę właściwą ze względu na miejsce zamieszkania lub pobytu tej osoby, oraz organizuje na jej koszt przewiezienie do miejsca </w:t>
      </w:r>
      <w:r w:rsidR="00BC0169">
        <w:rPr>
          <w:rFonts w:asciiTheme="minorHAnsi" w:hAnsiTheme="minorHAnsi" w:cstheme="minorHAnsi"/>
          <w:sz w:val="21"/>
          <w:szCs w:val="21"/>
        </w:rPr>
        <w:t>pobytu</w:t>
      </w:r>
      <w:r w:rsidRPr="00BC0169">
        <w:rPr>
          <w:rFonts w:asciiTheme="minorHAnsi" w:hAnsiTheme="minorHAnsi" w:cstheme="minorHAnsi"/>
          <w:sz w:val="21"/>
          <w:szCs w:val="21"/>
        </w:rPr>
        <w:t>.</w:t>
      </w:r>
    </w:p>
    <w:p w14:paraId="43548725" w14:textId="158655DB" w:rsidR="00BC252E" w:rsidRPr="00593C39" w:rsidRDefault="00BC252E" w:rsidP="00BC252E">
      <w:pPr>
        <w:pStyle w:val="Standard"/>
        <w:numPr>
          <w:ilvl w:val="0"/>
          <w:numId w:val="11"/>
        </w:numPr>
        <w:rPr>
          <w:rFonts w:cstheme="minorHAnsi"/>
          <w:sz w:val="21"/>
          <w:szCs w:val="21"/>
        </w:rPr>
      </w:pPr>
      <w:r w:rsidRPr="00BC0169">
        <w:rPr>
          <w:rFonts w:cstheme="minorHAnsi"/>
          <w:sz w:val="21"/>
          <w:szCs w:val="21"/>
        </w:rPr>
        <w:t xml:space="preserve">Pacjentom, którzy nie mogą wrócić do domu samodzielnie bądź pod opieką rodziny przysługuje Transport Sanitarny. Pacjent współuczestniczy w pokryciu kosztów transportu </w:t>
      </w:r>
      <w:r w:rsidRPr="00593C39">
        <w:rPr>
          <w:rFonts w:cstheme="minorHAnsi"/>
          <w:sz w:val="21"/>
          <w:szCs w:val="21"/>
        </w:rPr>
        <w:t>zgodnie z</w:t>
      </w:r>
      <w:r w:rsidR="0086509D" w:rsidRPr="00593C39">
        <w:rPr>
          <w:rFonts w:cstheme="minorHAnsi"/>
          <w:sz w:val="21"/>
          <w:szCs w:val="21"/>
        </w:rPr>
        <w:t xml:space="preserve"> </w:t>
      </w:r>
      <w:r w:rsidR="00647692" w:rsidRPr="00593C39">
        <w:rPr>
          <w:rFonts w:cstheme="minorHAnsi"/>
          <w:sz w:val="21"/>
          <w:szCs w:val="21"/>
        </w:rPr>
        <w:t xml:space="preserve">Zarządzeniem nr 2/DYR./2022 Dyrektora NZOZ Szpitala Św. Anny w Piasecznie z dnia 9.02.2022 r. w sprawie opłaty za transport sanitarny. </w:t>
      </w:r>
    </w:p>
    <w:p w14:paraId="71BC52CF" w14:textId="19997FC9" w:rsidR="002441C9" w:rsidRPr="00656A7A" w:rsidRDefault="00C97D16" w:rsidP="00656A7A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Theme="minorHAnsi" w:hAnsiTheme="minorHAnsi" w:cstheme="minorHAnsi"/>
          <w:sz w:val="21"/>
          <w:szCs w:val="21"/>
        </w:rPr>
      </w:pPr>
      <w:r w:rsidRPr="00656A7A">
        <w:rPr>
          <w:rFonts w:asciiTheme="minorHAnsi" w:hAnsiTheme="minorHAnsi" w:cstheme="minorHAnsi"/>
          <w:sz w:val="21"/>
          <w:szCs w:val="21"/>
        </w:rPr>
        <w:t xml:space="preserve">Pacjenci, których stan zdrowia wymaga leczenia w </w:t>
      </w:r>
      <w:r w:rsidR="00EA1E44">
        <w:rPr>
          <w:rFonts w:asciiTheme="minorHAnsi" w:hAnsiTheme="minorHAnsi" w:cstheme="minorHAnsi"/>
          <w:sz w:val="21"/>
          <w:szCs w:val="21"/>
        </w:rPr>
        <w:t>S</w:t>
      </w:r>
      <w:r w:rsidRPr="00656A7A">
        <w:rPr>
          <w:rFonts w:asciiTheme="minorHAnsi" w:hAnsiTheme="minorHAnsi" w:cstheme="minorHAnsi"/>
          <w:sz w:val="21"/>
          <w:szCs w:val="21"/>
        </w:rPr>
        <w:t xml:space="preserve">zpitalu są przyjmowani do </w:t>
      </w:r>
      <w:r w:rsidR="00BA354D">
        <w:rPr>
          <w:rFonts w:asciiTheme="minorHAnsi" w:hAnsiTheme="minorHAnsi" w:cstheme="minorHAnsi"/>
          <w:sz w:val="21"/>
          <w:szCs w:val="21"/>
        </w:rPr>
        <w:t>o</w:t>
      </w:r>
      <w:r w:rsidRPr="00656A7A">
        <w:rPr>
          <w:rFonts w:asciiTheme="minorHAnsi" w:hAnsiTheme="minorHAnsi" w:cstheme="minorHAnsi"/>
          <w:sz w:val="21"/>
          <w:szCs w:val="21"/>
        </w:rPr>
        <w:t xml:space="preserve">ddziałów </w:t>
      </w:r>
      <w:r w:rsidR="00BA354D">
        <w:rPr>
          <w:rFonts w:asciiTheme="minorHAnsi" w:hAnsiTheme="minorHAnsi" w:cstheme="minorHAnsi"/>
          <w:sz w:val="21"/>
          <w:szCs w:val="21"/>
        </w:rPr>
        <w:t>s</w:t>
      </w:r>
      <w:r w:rsidRPr="00656A7A">
        <w:rPr>
          <w:rFonts w:asciiTheme="minorHAnsi" w:hAnsiTheme="minorHAnsi" w:cstheme="minorHAnsi"/>
          <w:sz w:val="21"/>
          <w:szCs w:val="21"/>
        </w:rPr>
        <w:t>zpitalnych. Lekarz</w:t>
      </w:r>
    </w:p>
    <w:p w14:paraId="1D3DC263" w14:textId="77777777" w:rsidR="002441C9" w:rsidRDefault="00C97D16" w:rsidP="00BC0169">
      <w:pPr>
        <w:pStyle w:val="Lista3"/>
        <w:spacing w:after="80" w:line="300" w:lineRule="auto"/>
        <w:ind w:left="425" w:firstLine="284"/>
        <w:rPr>
          <w:rFonts w:asciiTheme="minorHAnsi" w:hAnsiTheme="minorHAnsi" w:cstheme="minorHAnsi"/>
          <w:sz w:val="21"/>
          <w:szCs w:val="21"/>
        </w:rPr>
      </w:pPr>
      <w:r w:rsidRPr="0098115A">
        <w:rPr>
          <w:rFonts w:asciiTheme="minorHAnsi" w:hAnsiTheme="minorHAnsi" w:cstheme="minorHAnsi"/>
          <w:sz w:val="21"/>
          <w:szCs w:val="21"/>
        </w:rPr>
        <w:t>przygotowuje dokument przeniesienia. Po przygotowaniu przez personel niezbędnej dokumentacji medycznej</w:t>
      </w:r>
    </w:p>
    <w:p w14:paraId="01A3DF59" w14:textId="28475EF1" w:rsidR="00BC252E" w:rsidRDefault="00C97D16" w:rsidP="00BC0169">
      <w:pPr>
        <w:pStyle w:val="Lista3"/>
        <w:spacing w:after="80" w:line="300" w:lineRule="auto"/>
        <w:ind w:left="425" w:firstLine="284"/>
        <w:rPr>
          <w:rFonts w:asciiTheme="minorHAnsi" w:hAnsiTheme="minorHAnsi" w:cstheme="minorHAnsi"/>
          <w:sz w:val="21"/>
          <w:szCs w:val="21"/>
        </w:rPr>
      </w:pPr>
      <w:r w:rsidRPr="0098115A">
        <w:rPr>
          <w:rFonts w:asciiTheme="minorHAnsi" w:hAnsiTheme="minorHAnsi" w:cstheme="minorHAnsi"/>
          <w:sz w:val="21"/>
          <w:szCs w:val="21"/>
        </w:rPr>
        <w:t xml:space="preserve">oraz pacjenta,  jest on przetransportowany  do wskazanego </w:t>
      </w:r>
      <w:r w:rsidR="00BA354D">
        <w:rPr>
          <w:rFonts w:asciiTheme="minorHAnsi" w:hAnsiTheme="minorHAnsi" w:cstheme="minorHAnsi"/>
          <w:sz w:val="21"/>
          <w:szCs w:val="21"/>
        </w:rPr>
        <w:t>o</w:t>
      </w:r>
      <w:r w:rsidRPr="0098115A">
        <w:rPr>
          <w:rFonts w:asciiTheme="minorHAnsi" w:hAnsiTheme="minorHAnsi" w:cstheme="minorHAnsi"/>
          <w:sz w:val="21"/>
          <w:szCs w:val="21"/>
        </w:rPr>
        <w:t xml:space="preserve">ddziału. </w:t>
      </w:r>
    </w:p>
    <w:p w14:paraId="7DCDB979" w14:textId="76134458" w:rsidR="00656A7A" w:rsidRDefault="00656A7A" w:rsidP="00656A7A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 xml:space="preserve">ODMOWA PRZYJĘCIA PACJENTA DO SZPITALA </w:t>
      </w:r>
    </w:p>
    <w:p w14:paraId="7A25E9EF" w14:textId="18ED159E" w:rsidR="00473D3B" w:rsidRPr="00473D3B" w:rsidRDefault="00473D3B" w:rsidP="00473D3B">
      <w:pPr>
        <w:pStyle w:val="Styl1"/>
        <w:spacing w:before="120" w:after="120"/>
        <w:ind w:left="425"/>
        <w:rPr>
          <w:rFonts w:asciiTheme="minorHAnsi" w:hAnsiTheme="minorHAnsi" w:cstheme="minorHAnsi"/>
          <w:b w:val="0"/>
          <w:sz w:val="21"/>
          <w:szCs w:val="21"/>
        </w:rPr>
      </w:pPr>
      <w:r>
        <w:rPr>
          <w:rFonts w:asciiTheme="majorHAnsi" w:hAnsiTheme="majorHAnsi" w:cstheme="majorHAnsi"/>
          <w:b w:val="0"/>
        </w:rPr>
        <w:t xml:space="preserve">       </w:t>
      </w:r>
      <w:r w:rsidRPr="00473D3B">
        <w:rPr>
          <w:rFonts w:asciiTheme="minorHAnsi" w:hAnsiTheme="minorHAnsi" w:cstheme="minorHAnsi"/>
          <w:b w:val="0"/>
          <w:sz w:val="21"/>
          <w:szCs w:val="21"/>
        </w:rPr>
        <w:t xml:space="preserve">Odmowa przyjęcia do Szpitala następuje w przypadku: </w:t>
      </w:r>
    </w:p>
    <w:p w14:paraId="1B8C719C" w14:textId="51A5CF53" w:rsidR="00473D3B" w:rsidRPr="00473D3B" w:rsidRDefault="00473D3B" w:rsidP="00473D3B">
      <w:pPr>
        <w:pStyle w:val="Styl1"/>
        <w:numPr>
          <w:ilvl w:val="0"/>
          <w:numId w:val="26"/>
        </w:numPr>
        <w:spacing w:before="120" w:after="120"/>
        <w:rPr>
          <w:rFonts w:asciiTheme="minorHAnsi" w:hAnsiTheme="minorHAnsi" w:cstheme="minorHAnsi"/>
          <w:b w:val="0"/>
          <w:sz w:val="21"/>
          <w:szCs w:val="21"/>
        </w:rPr>
      </w:pPr>
      <w:r w:rsidRPr="00473D3B">
        <w:rPr>
          <w:rFonts w:asciiTheme="minorHAnsi" w:hAnsiTheme="minorHAnsi" w:cstheme="minorHAnsi"/>
          <w:b w:val="0"/>
          <w:sz w:val="21"/>
          <w:szCs w:val="21"/>
        </w:rPr>
        <w:t>Braku wskazań medycznych do hospitalizacji;</w:t>
      </w:r>
    </w:p>
    <w:p w14:paraId="723EFBD1" w14:textId="57B0A641" w:rsidR="00473D3B" w:rsidRPr="00473D3B" w:rsidRDefault="00473D3B" w:rsidP="00473D3B">
      <w:pPr>
        <w:pStyle w:val="Styl1"/>
        <w:numPr>
          <w:ilvl w:val="0"/>
          <w:numId w:val="26"/>
        </w:numPr>
        <w:spacing w:before="120" w:after="120"/>
        <w:rPr>
          <w:rFonts w:asciiTheme="minorHAnsi" w:hAnsiTheme="minorHAnsi" w:cstheme="minorHAnsi"/>
          <w:b w:val="0"/>
          <w:sz w:val="21"/>
          <w:szCs w:val="21"/>
        </w:rPr>
      </w:pPr>
      <w:r w:rsidRPr="00473D3B">
        <w:rPr>
          <w:rFonts w:asciiTheme="minorHAnsi" w:hAnsiTheme="minorHAnsi" w:cstheme="minorHAnsi"/>
          <w:b w:val="0"/>
          <w:sz w:val="21"/>
          <w:szCs w:val="21"/>
        </w:rPr>
        <w:t xml:space="preserve">Gdy Pacjent wymaga udzielenia świadczeń zdrowotnych wykraczających poza zakres  działania Szpitala; </w:t>
      </w:r>
    </w:p>
    <w:p w14:paraId="754F85EC" w14:textId="2CDFA5D1" w:rsidR="00473D3B" w:rsidRPr="00473D3B" w:rsidRDefault="00473D3B" w:rsidP="00473D3B">
      <w:pPr>
        <w:pStyle w:val="Styl1"/>
        <w:numPr>
          <w:ilvl w:val="0"/>
          <w:numId w:val="26"/>
        </w:numPr>
        <w:spacing w:before="120" w:after="120" w:line="360" w:lineRule="auto"/>
        <w:rPr>
          <w:rFonts w:asciiTheme="minorHAnsi" w:hAnsiTheme="minorHAnsi" w:cstheme="minorHAnsi"/>
          <w:b w:val="0"/>
          <w:sz w:val="21"/>
          <w:szCs w:val="21"/>
        </w:rPr>
      </w:pPr>
      <w:r w:rsidRPr="00473D3B">
        <w:rPr>
          <w:rFonts w:asciiTheme="minorHAnsi" w:hAnsiTheme="minorHAnsi" w:cstheme="minorHAnsi"/>
          <w:b w:val="0"/>
          <w:sz w:val="21"/>
          <w:szCs w:val="21"/>
        </w:rPr>
        <w:lastRenderedPageBreak/>
        <w:t>Braku wolnych miejsc w Szpitalu /w przypadku Pacjenta wymagającego natychmiastowej hospitalizacji, szpital ustala inny podmiot leczniczy, w którym może zostać udzielone świadczenie zdrowotne; w przypadku Pacjenta zgłaszającego się w trybie planowym, szpital wyznacza inny termin hospitalizacji lub inny podmiot leczniczy, w którym może zostać udzielone świadczenie zdrowotne;</w:t>
      </w:r>
    </w:p>
    <w:p w14:paraId="5C31D09D" w14:textId="00BB031F" w:rsidR="00473D3B" w:rsidRPr="00473D3B" w:rsidRDefault="00473D3B" w:rsidP="00473D3B">
      <w:pPr>
        <w:pStyle w:val="Styl1"/>
        <w:numPr>
          <w:ilvl w:val="0"/>
          <w:numId w:val="26"/>
        </w:numPr>
        <w:spacing w:before="120" w:after="120" w:line="360" w:lineRule="auto"/>
        <w:rPr>
          <w:rFonts w:asciiTheme="minorHAnsi" w:hAnsiTheme="minorHAnsi" w:cstheme="minorHAnsi"/>
          <w:b w:val="0"/>
          <w:sz w:val="21"/>
          <w:szCs w:val="21"/>
        </w:rPr>
      </w:pPr>
      <w:r w:rsidRPr="00473D3B">
        <w:rPr>
          <w:rFonts w:asciiTheme="minorHAnsi" w:hAnsiTheme="minorHAnsi" w:cstheme="minorHAnsi"/>
          <w:b w:val="0"/>
          <w:sz w:val="21"/>
          <w:szCs w:val="21"/>
        </w:rPr>
        <w:t xml:space="preserve">Braku zgody Pacjenta na hospitalizację; </w:t>
      </w:r>
    </w:p>
    <w:p w14:paraId="3F51E3AA" w14:textId="77777777" w:rsidR="00F84904" w:rsidRDefault="00F84904" w:rsidP="00656A7A">
      <w:pPr>
        <w:pStyle w:val="Lista3"/>
        <w:spacing w:after="80" w:line="300" w:lineRule="auto"/>
        <w:ind w:left="720" w:firstLine="0"/>
        <w:rPr>
          <w:rFonts w:asciiTheme="minorHAnsi" w:hAnsiTheme="minorHAnsi" w:cstheme="minorHAnsi"/>
          <w:sz w:val="21"/>
          <w:szCs w:val="21"/>
        </w:rPr>
      </w:pPr>
    </w:p>
    <w:p w14:paraId="3DE62E6B" w14:textId="77777777" w:rsidR="00BB1D66" w:rsidRPr="008B0A86" w:rsidRDefault="008B0A86" w:rsidP="00225798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p w14:paraId="428F8C6C" w14:textId="77777777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 Szpitalu dla ciągłej poprawy, jakości usług medycznych przeprowadzane jest badanie poziomu satysfakcji pacjentów, przy pomocy anonimowej ankiety.</w:t>
      </w:r>
    </w:p>
    <w:p w14:paraId="180AE500" w14:textId="06212CC6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 w:rsidR="00225798">
        <w:rPr>
          <w:rFonts w:ascii="Calibri" w:hAnsi="Calibri" w:cs="Calibri"/>
          <w:sz w:val="21"/>
          <w:szCs w:val="21"/>
        </w:rPr>
        <w:t xml:space="preserve">Izby Przyjęć </w:t>
      </w:r>
      <w:r w:rsidRPr="00297B32">
        <w:rPr>
          <w:rFonts w:ascii="Calibri" w:hAnsi="Calibri" w:cs="Calibri"/>
          <w:sz w:val="21"/>
          <w:szCs w:val="21"/>
        </w:rPr>
        <w:t>wśród pacjentów</w:t>
      </w:r>
      <w:r w:rsidR="00086E56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i ich rodzin zgodnie z </w:t>
      </w:r>
      <w:r w:rsidR="00BC0169">
        <w:rPr>
          <w:rFonts w:ascii="Calibri" w:hAnsi="Calibri" w:cs="Calibri"/>
          <w:sz w:val="21"/>
          <w:szCs w:val="21"/>
        </w:rPr>
        <w:t>m</w:t>
      </w:r>
      <w:r w:rsidRPr="00297B32">
        <w:rPr>
          <w:rFonts w:ascii="Calibri" w:hAnsi="Calibri" w:cs="Calibri"/>
          <w:sz w:val="21"/>
          <w:szCs w:val="21"/>
        </w:rPr>
        <w:t xml:space="preserve">isją </w:t>
      </w:r>
      <w:r w:rsidR="00EA1E44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zpitala.</w:t>
      </w:r>
    </w:p>
    <w:p w14:paraId="74FFFBB3" w14:textId="63ACC743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225798">
        <w:rPr>
          <w:rFonts w:ascii="Calibri" w:hAnsi="Calibri" w:cs="Calibri"/>
          <w:sz w:val="21"/>
          <w:szCs w:val="21"/>
        </w:rPr>
        <w:t>Izby Przyjęć</w:t>
      </w:r>
      <w:r w:rsidRPr="00297B32">
        <w:rPr>
          <w:rFonts w:ascii="Calibri" w:hAnsi="Calibri" w:cs="Calibri"/>
          <w:sz w:val="21"/>
          <w:szCs w:val="21"/>
        </w:rPr>
        <w:t xml:space="preserve"> jest zobowiązany do przestrzegania reżimu sanitarnego zgodnie z ob</w:t>
      </w:r>
      <w:r w:rsidR="000340EF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 w:rsidR="000340EF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EA1E44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 procedurami</w:t>
      </w:r>
      <w:r w:rsidR="00BB1D66">
        <w:rPr>
          <w:rFonts w:ascii="Calibri" w:hAnsi="Calibri" w:cs="Calibri"/>
          <w:sz w:val="21"/>
          <w:szCs w:val="21"/>
        </w:rPr>
        <w:t>.</w:t>
      </w:r>
    </w:p>
    <w:p w14:paraId="1B6805E7" w14:textId="1875BA56" w:rsid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Za wykonanie czynności wynikających ze stosunku do pracy i przewidzianych regulaminowo obowiązków odpowiada osobiście każdy pracownik zatrudniony w</w:t>
      </w:r>
      <w:r w:rsidR="00225798">
        <w:rPr>
          <w:rFonts w:ascii="Calibri" w:hAnsi="Calibri" w:cs="Calibri"/>
          <w:sz w:val="21"/>
          <w:szCs w:val="21"/>
        </w:rPr>
        <w:t xml:space="preserve"> Izbie Przyjęć</w:t>
      </w:r>
      <w:r w:rsidRPr="00297B32">
        <w:rPr>
          <w:rFonts w:ascii="Calibri" w:hAnsi="Calibri" w:cs="Calibri"/>
          <w:sz w:val="21"/>
          <w:szCs w:val="21"/>
        </w:rPr>
        <w:t>.</w:t>
      </w:r>
    </w:p>
    <w:p w14:paraId="777A3CA5" w14:textId="6B1095D9" w:rsidR="0076051B" w:rsidRDefault="0076051B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Szkolenie</w:t>
      </w:r>
      <w:r w:rsidR="00A36F22">
        <w:rPr>
          <w:rFonts w:ascii="Calibri" w:hAnsi="Calibri" w:cs="Calibri"/>
          <w:sz w:val="21"/>
          <w:szCs w:val="21"/>
        </w:rPr>
        <w:t xml:space="preserve"> pracowników</w:t>
      </w:r>
      <w:r>
        <w:rPr>
          <w:rFonts w:ascii="Calibri" w:hAnsi="Calibri" w:cs="Calibri"/>
          <w:sz w:val="21"/>
          <w:szCs w:val="21"/>
        </w:rPr>
        <w:t xml:space="preserve"> z zakresu regulaminów przeprowadzane jest raz na pół roku</w:t>
      </w:r>
      <w:r w:rsidR="00A36F22">
        <w:rPr>
          <w:rFonts w:ascii="Calibri" w:hAnsi="Calibri" w:cs="Calibri"/>
          <w:sz w:val="21"/>
          <w:szCs w:val="21"/>
        </w:rPr>
        <w:t xml:space="preserve"> oraz dla osób nowozatrudnionych</w:t>
      </w:r>
      <w:r>
        <w:rPr>
          <w:rFonts w:ascii="Calibri" w:hAnsi="Calibri" w:cs="Calibri"/>
          <w:sz w:val="21"/>
          <w:szCs w:val="21"/>
        </w:rPr>
        <w:t xml:space="preserve"> </w:t>
      </w:r>
      <w:r w:rsidR="00A36F22">
        <w:rPr>
          <w:rFonts w:ascii="Calibri" w:hAnsi="Calibri" w:cs="Calibri"/>
          <w:sz w:val="21"/>
          <w:szCs w:val="21"/>
        </w:rPr>
        <w:t xml:space="preserve"> przed przystąpieniem do pracy </w:t>
      </w:r>
      <w:r>
        <w:rPr>
          <w:rFonts w:ascii="Calibri" w:hAnsi="Calibri" w:cs="Calibri"/>
          <w:sz w:val="21"/>
          <w:szCs w:val="21"/>
        </w:rPr>
        <w:t>przez Kierownika</w:t>
      </w:r>
      <w:r w:rsidR="00A36F22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komórki organizacyjnej. </w:t>
      </w:r>
    </w:p>
    <w:p w14:paraId="4F059C5A" w14:textId="78724A4F" w:rsidR="0076051B" w:rsidRPr="00297B32" w:rsidRDefault="0076051B" w:rsidP="0076051B">
      <w:pPr>
        <w:pStyle w:val="Lista3"/>
        <w:spacing w:after="100" w:line="300" w:lineRule="auto"/>
        <w:jc w:val="both"/>
        <w:rPr>
          <w:rFonts w:ascii="Calibri" w:hAnsi="Calibri" w:cs="Calibri"/>
          <w:sz w:val="21"/>
          <w:szCs w:val="21"/>
        </w:rPr>
      </w:pPr>
    </w:p>
    <w:sectPr w:rsidR="0076051B" w:rsidRPr="00297B32" w:rsidSect="00EF2837">
      <w:headerReference w:type="default" r:id="rId11"/>
      <w:footerReference w:type="default" r:id="rId12"/>
      <w:pgSz w:w="11906" w:h="16838"/>
      <w:pgMar w:top="242" w:right="991" w:bottom="426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B88E" w14:textId="77777777" w:rsidR="00E335A0" w:rsidRDefault="00E335A0">
      <w:r>
        <w:separator/>
      </w:r>
    </w:p>
  </w:endnote>
  <w:endnote w:type="continuationSeparator" w:id="0">
    <w:p w14:paraId="30B290E4" w14:textId="77777777" w:rsidR="00E335A0" w:rsidRDefault="00E335A0">
      <w:r>
        <w:continuationSeparator/>
      </w:r>
    </w:p>
  </w:endnote>
  <w:endnote w:type="continuationNotice" w:id="1">
    <w:p w14:paraId="73A9D492" w14:textId="77777777" w:rsidR="00E335A0" w:rsidRDefault="00E335A0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515216"/>
      <w:docPartObj>
        <w:docPartGallery w:val="Page Numbers (Bottom of Page)"/>
        <w:docPartUnique/>
      </w:docPartObj>
    </w:sdtPr>
    <w:sdtContent>
      <w:p w14:paraId="7C3B37EF" w14:textId="49E152E3" w:rsidR="001C2203" w:rsidRDefault="001C22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5D8BF0" w14:textId="77777777" w:rsidR="001C2203" w:rsidRDefault="001C22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C250" w14:textId="77777777" w:rsidR="00E335A0" w:rsidRDefault="00E335A0">
      <w:r>
        <w:separator/>
      </w:r>
    </w:p>
  </w:footnote>
  <w:footnote w:type="continuationSeparator" w:id="0">
    <w:p w14:paraId="64D5B477" w14:textId="77777777" w:rsidR="00E335A0" w:rsidRDefault="00E335A0">
      <w:r>
        <w:continuationSeparator/>
      </w:r>
    </w:p>
  </w:footnote>
  <w:footnote w:type="continuationNotice" w:id="1">
    <w:p w14:paraId="452D398D" w14:textId="77777777" w:rsidR="00E335A0" w:rsidRDefault="00E335A0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1C2203" w:rsidRPr="001C2203" w14:paraId="5CAD965A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5E2A5983" w14:textId="1FFBB981" w:rsidR="001C2203" w:rsidRPr="001C2203" w:rsidRDefault="00EE01FE" w:rsidP="001C2203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6" w:name="_Hlk134431593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17083F71" wp14:editId="6D7D0EE6">
                <wp:simplePos x="0" y="0"/>
                <wp:positionH relativeFrom="column">
                  <wp:posOffset>-6350</wp:posOffset>
                </wp:positionH>
                <wp:positionV relativeFrom="paragraph">
                  <wp:posOffset>207645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19B8D886" w14:textId="77777777" w:rsidR="001C2203" w:rsidRPr="001C2203" w:rsidRDefault="001C2203" w:rsidP="001C2203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1C2203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63574FAA" w14:textId="77777777" w:rsidR="001C2203" w:rsidRPr="001C2203" w:rsidRDefault="001C2203" w:rsidP="001C2203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1C2203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2798156F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1C2203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107B13A7" w14:textId="77E17299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1C2203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1C2203" w:rsidRPr="001C2203" w14:paraId="1A919BC6" w14:textId="77777777" w:rsidTr="007D323F">
      <w:trPr>
        <w:jc w:val="center"/>
      </w:trPr>
      <w:tc>
        <w:tcPr>
          <w:tcW w:w="2908" w:type="dxa"/>
          <w:vMerge/>
        </w:tcPr>
        <w:p w14:paraId="0A6DECBD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361FD3AC" w14:textId="78C5BB53" w:rsidR="001C2203" w:rsidRPr="001C2203" w:rsidRDefault="001C2203" w:rsidP="001C2203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1C2203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EE01FE">
            <w:rPr>
              <w:rFonts w:ascii="Calibri" w:eastAsia="Times New Roman" w:hAnsi="Calibri" w:cs="Times New Roman"/>
              <w:lang w:val="pl-PL"/>
            </w:rPr>
            <w:t>0</w:t>
          </w:r>
          <w:r w:rsidRPr="001C2203">
            <w:rPr>
              <w:rFonts w:ascii="Calibri" w:eastAsia="Times New Roman" w:hAnsi="Calibri" w:cs="Times New Roman"/>
              <w:lang w:val="pl-PL"/>
            </w:rPr>
            <w:t>/202</w:t>
          </w:r>
          <w:r w:rsidR="007D6479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7E082C1F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1C2203" w:rsidRPr="001C2203" w14:paraId="071C6203" w14:textId="77777777" w:rsidTr="007D323F">
      <w:trPr>
        <w:trHeight w:val="51"/>
        <w:jc w:val="center"/>
      </w:trPr>
      <w:tc>
        <w:tcPr>
          <w:tcW w:w="2908" w:type="dxa"/>
          <w:vMerge/>
        </w:tcPr>
        <w:p w14:paraId="5F11ADCE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44459E7D" w14:textId="150AEBC5" w:rsidR="001C2203" w:rsidRPr="001C2203" w:rsidRDefault="001C2203" w:rsidP="001C2203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1C2203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3DDDF568" w14:textId="7EAB0FB9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1C2203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5B2954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1C2203" w:rsidRPr="001C2203" w14:paraId="1EB82C8E" w14:textId="77777777" w:rsidTr="007D323F">
      <w:trPr>
        <w:trHeight w:val="428"/>
        <w:jc w:val="center"/>
      </w:trPr>
      <w:tc>
        <w:tcPr>
          <w:tcW w:w="2908" w:type="dxa"/>
          <w:vMerge/>
        </w:tcPr>
        <w:p w14:paraId="66E8CEA6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0C4CB40A" w14:textId="77777777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75A38F2A" w14:textId="78EEE048" w:rsidR="001C2203" w:rsidRPr="001C2203" w:rsidRDefault="001C2203" w:rsidP="001C2203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1C2203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5B2954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6"/>
  </w:tbl>
  <w:p w14:paraId="3FE58A39" w14:textId="77777777" w:rsidR="000E5996" w:rsidRPr="00297B32" w:rsidRDefault="000E5996" w:rsidP="00297B32">
    <w:pPr>
      <w:pStyle w:val="Nagwek"/>
      <w:spacing w:after="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775AF0"/>
    <w:multiLevelType w:val="hybridMultilevel"/>
    <w:tmpl w:val="D2360BB8"/>
    <w:lvl w:ilvl="0" w:tplc="0415000F">
      <w:start w:val="1"/>
      <w:numFmt w:val="decimal"/>
      <w:lvlText w:val="%1.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E22B74"/>
    <w:multiLevelType w:val="hybridMultilevel"/>
    <w:tmpl w:val="583668B2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CE668C7"/>
    <w:multiLevelType w:val="hybridMultilevel"/>
    <w:tmpl w:val="ACF4B7DC"/>
    <w:lvl w:ilvl="0" w:tplc="4C14E8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DA7548"/>
    <w:multiLevelType w:val="hybridMultilevel"/>
    <w:tmpl w:val="4F1A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F1695"/>
    <w:multiLevelType w:val="hybridMultilevel"/>
    <w:tmpl w:val="8DB85AF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562CE"/>
    <w:multiLevelType w:val="multilevel"/>
    <w:tmpl w:val="22823D70"/>
    <w:styleLink w:val="Biecalista1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C31E7"/>
    <w:multiLevelType w:val="hybridMultilevel"/>
    <w:tmpl w:val="4AD2E0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31027E9"/>
    <w:multiLevelType w:val="hybridMultilevel"/>
    <w:tmpl w:val="9A2AB8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1701F"/>
    <w:multiLevelType w:val="hybridMultilevel"/>
    <w:tmpl w:val="DB28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241D9"/>
    <w:multiLevelType w:val="hybridMultilevel"/>
    <w:tmpl w:val="DCDA3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077F7A"/>
    <w:multiLevelType w:val="hybridMultilevel"/>
    <w:tmpl w:val="9C5CDEAE"/>
    <w:lvl w:ilvl="0" w:tplc="A6F46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B4E2EA5"/>
    <w:multiLevelType w:val="multilevel"/>
    <w:tmpl w:val="33F21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"/>
      <w:lvlJc w:val="left"/>
      <w:pPr>
        <w:tabs>
          <w:tab w:val="num" w:pos="0"/>
        </w:tabs>
        <w:ind w:left="720" w:hanging="72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5C612DAD"/>
    <w:multiLevelType w:val="multilevel"/>
    <w:tmpl w:val="0DF864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2" w15:restartNumberingAfterBreak="0">
    <w:nsid w:val="5E622BA8"/>
    <w:multiLevelType w:val="hybridMultilevel"/>
    <w:tmpl w:val="FCF61E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2F1FE8"/>
    <w:multiLevelType w:val="hybridMultilevel"/>
    <w:tmpl w:val="B212107C"/>
    <w:lvl w:ilvl="0" w:tplc="EB4080FE">
      <w:start w:val="1"/>
      <w:numFmt w:val="decimal"/>
      <w:lvlText w:val="%1."/>
      <w:lvlJc w:val="left"/>
      <w:pPr>
        <w:ind w:left="92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4" w15:restartNumberingAfterBreak="0">
    <w:nsid w:val="6F3B7EE0"/>
    <w:multiLevelType w:val="hybridMultilevel"/>
    <w:tmpl w:val="31724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A247965"/>
    <w:multiLevelType w:val="hybridMultilevel"/>
    <w:tmpl w:val="F48080B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AE16D14"/>
    <w:multiLevelType w:val="hybridMultilevel"/>
    <w:tmpl w:val="CC94C8D2"/>
    <w:lvl w:ilvl="0" w:tplc="BE1A8362">
      <w:start w:val="1"/>
      <w:numFmt w:val="decimal"/>
      <w:lvlText w:val="%1."/>
      <w:lvlJc w:val="left"/>
      <w:pPr>
        <w:ind w:left="720" w:hanging="360"/>
      </w:pPr>
      <w:rPr>
        <w:rFonts w:asciiTheme="majorHAnsi" w:eastAsia="Lucida Sans Unicode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DAB6243"/>
    <w:multiLevelType w:val="hybridMultilevel"/>
    <w:tmpl w:val="EC5E5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87006">
    <w:abstractNumId w:val="35"/>
  </w:num>
  <w:num w:numId="2" w16cid:durableId="453643167">
    <w:abstractNumId w:val="34"/>
  </w:num>
  <w:num w:numId="3" w16cid:durableId="1576475836">
    <w:abstractNumId w:val="32"/>
  </w:num>
  <w:num w:numId="4" w16cid:durableId="1023287203">
    <w:abstractNumId w:val="28"/>
  </w:num>
  <w:num w:numId="5" w16cid:durableId="1942568406">
    <w:abstractNumId w:val="24"/>
  </w:num>
  <w:num w:numId="6" w16cid:durableId="539361783">
    <w:abstractNumId w:val="14"/>
  </w:num>
  <w:num w:numId="7" w16cid:durableId="2125427">
    <w:abstractNumId w:val="17"/>
  </w:num>
  <w:num w:numId="8" w16cid:durableId="2146850187">
    <w:abstractNumId w:val="22"/>
  </w:num>
  <w:num w:numId="9" w16cid:durableId="861164391">
    <w:abstractNumId w:val="29"/>
  </w:num>
  <w:num w:numId="10" w16cid:durableId="737216452">
    <w:abstractNumId w:val="18"/>
  </w:num>
  <w:num w:numId="11" w16cid:durableId="1623732150">
    <w:abstractNumId w:val="21"/>
  </w:num>
  <w:num w:numId="12" w16cid:durableId="964893409">
    <w:abstractNumId w:val="30"/>
  </w:num>
  <w:num w:numId="13" w16cid:durableId="1526819946">
    <w:abstractNumId w:val="31"/>
  </w:num>
  <w:num w:numId="14" w16cid:durableId="610287506">
    <w:abstractNumId w:val="38"/>
  </w:num>
  <w:num w:numId="15" w16cid:durableId="1877693298">
    <w:abstractNumId w:val="36"/>
  </w:num>
  <w:num w:numId="16" w16cid:durableId="698627047">
    <w:abstractNumId w:val="19"/>
  </w:num>
  <w:num w:numId="17" w16cid:durableId="1461072007">
    <w:abstractNumId w:val="20"/>
  </w:num>
  <w:num w:numId="18" w16cid:durableId="568618287">
    <w:abstractNumId w:val="27"/>
  </w:num>
  <w:num w:numId="19" w16cid:durableId="1132744362">
    <w:abstractNumId w:val="39"/>
  </w:num>
  <w:num w:numId="20" w16cid:durableId="277882818">
    <w:abstractNumId w:val="25"/>
  </w:num>
  <w:num w:numId="21" w16cid:durableId="2087603496">
    <w:abstractNumId w:val="15"/>
  </w:num>
  <w:num w:numId="22" w16cid:durableId="1122387627">
    <w:abstractNumId w:val="26"/>
  </w:num>
  <w:num w:numId="23" w16cid:durableId="1082992226">
    <w:abstractNumId w:val="33"/>
  </w:num>
  <w:num w:numId="24" w16cid:durableId="1220625677">
    <w:abstractNumId w:val="23"/>
  </w:num>
  <w:num w:numId="25" w16cid:durableId="1159466111">
    <w:abstractNumId w:val="16"/>
  </w:num>
  <w:num w:numId="26" w16cid:durableId="1523397734">
    <w:abstractNumId w:val="3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115E8"/>
    <w:rsid w:val="00012822"/>
    <w:rsid w:val="00012CEA"/>
    <w:rsid w:val="00021622"/>
    <w:rsid w:val="00021ED3"/>
    <w:rsid w:val="00022293"/>
    <w:rsid w:val="00023468"/>
    <w:rsid w:val="00024C2F"/>
    <w:rsid w:val="00025A59"/>
    <w:rsid w:val="0003103D"/>
    <w:rsid w:val="000340EF"/>
    <w:rsid w:val="00035365"/>
    <w:rsid w:val="00043E5D"/>
    <w:rsid w:val="00044287"/>
    <w:rsid w:val="000504AE"/>
    <w:rsid w:val="00052AC5"/>
    <w:rsid w:val="00053F95"/>
    <w:rsid w:val="000566D0"/>
    <w:rsid w:val="00057001"/>
    <w:rsid w:val="000612B8"/>
    <w:rsid w:val="00070946"/>
    <w:rsid w:val="00073208"/>
    <w:rsid w:val="00074070"/>
    <w:rsid w:val="0007517D"/>
    <w:rsid w:val="00075D57"/>
    <w:rsid w:val="00081028"/>
    <w:rsid w:val="000825A6"/>
    <w:rsid w:val="00083D05"/>
    <w:rsid w:val="00083EF8"/>
    <w:rsid w:val="000845DD"/>
    <w:rsid w:val="00085171"/>
    <w:rsid w:val="00086E56"/>
    <w:rsid w:val="0009140F"/>
    <w:rsid w:val="00096AFE"/>
    <w:rsid w:val="000A2842"/>
    <w:rsid w:val="000A4935"/>
    <w:rsid w:val="000B2DDC"/>
    <w:rsid w:val="000B404C"/>
    <w:rsid w:val="000B5AA8"/>
    <w:rsid w:val="000B6D29"/>
    <w:rsid w:val="000C1FFA"/>
    <w:rsid w:val="000C5E0E"/>
    <w:rsid w:val="000C70C9"/>
    <w:rsid w:val="000D305B"/>
    <w:rsid w:val="000D35F0"/>
    <w:rsid w:val="000D58C4"/>
    <w:rsid w:val="000E2CDB"/>
    <w:rsid w:val="000E2E40"/>
    <w:rsid w:val="000E5996"/>
    <w:rsid w:val="000E77FB"/>
    <w:rsid w:val="000F05FE"/>
    <w:rsid w:val="00102F7A"/>
    <w:rsid w:val="00112B1F"/>
    <w:rsid w:val="0012026E"/>
    <w:rsid w:val="001273CF"/>
    <w:rsid w:val="00134AAC"/>
    <w:rsid w:val="00136649"/>
    <w:rsid w:val="00136AA9"/>
    <w:rsid w:val="00152EAE"/>
    <w:rsid w:val="001535EE"/>
    <w:rsid w:val="00155B84"/>
    <w:rsid w:val="00157B8C"/>
    <w:rsid w:val="00157F30"/>
    <w:rsid w:val="00160490"/>
    <w:rsid w:val="001664F5"/>
    <w:rsid w:val="00166C18"/>
    <w:rsid w:val="001709D8"/>
    <w:rsid w:val="00172A4F"/>
    <w:rsid w:val="00186F69"/>
    <w:rsid w:val="001872DF"/>
    <w:rsid w:val="00187D7B"/>
    <w:rsid w:val="00191B80"/>
    <w:rsid w:val="00193884"/>
    <w:rsid w:val="001A64AA"/>
    <w:rsid w:val="001A6818"/>
    <w:rsid w:val="001B0742"/>
    <w:rsid w:val="001B467E"/>
    <w:rsid w:val="001B4ACE"/>
    <w:rsid w:val="001B60EB"/>
    <w:rsid w:val="001B6874"/>
    <w:rsid w:val="001C2203"/>
    <w:rsid w:val="001D11DB"/>
    <w:rsid w:val="001D3015"/>
    <w:rsid w:val="001D32C3"/>
    <w:rsid w:val="001E0C90"/>
    <w:rsid w:val="001E4497"/>
    <w:rsid w:val="001E64CD"/>
    <w:rsid w:val="001F3407"/>
    <w:rsid w:val="002024CB"/>
    <w:rsid w:val="0020426A"/>
    <w:rsid w:val="002056AF"/>
    <w:rsid w:val="00206264"/>
    <w:rsid w:val="0021305E"/>
    <w:rsid w:val="00222FC2"/>
    <w:rsid w:val="00225798"/>
    <w:rsid w:val="002257E0"/>
    <w:rsid w:val="00230D28"/>
    <w:rsid w:val="00231801"/>
    <w:rsid w:val="002324BB"/>
    <w:rsid w:val="00236BC3"/>
    <w:rsid w:val="002441C9"/>
    <w:rsid w:val="00245DDD"/>
    <w:rsid w:val="00246A64"/>
    <w:rsid w:val="002478F2"/>
    <w:rsid w:val="00250F2B"/>
    <w:rsid w:val="00252459"/>
    <w:rsid w:val="00256FFA"/>
    <w:rsid w:val="00257656"/>
    <w:rsid w:val="00262FF6"/>
    <w:rsid w:val="002631CC"/>
    <w:rsid w:val="00265A68"/>
    <w:rsid w:val="00265CFC"/>
    <w:rsid w:val="00273AA4"/>
    <w:rsid w:val="00274167"/>
    <w:rsid w:val="002757D2"/>
    <w:rsid w:val="00280029"/>
    <w:rsid w:val="0028294D"/>
    <w:rsid w:val="00285D3C"/>
    <w:rsid w:val="00287B00"/>
    <w:rsid w:val="00291B19"/>
    <w:rsid w:val="00292460"/>
    <w:rsid w:val="00293E34"/>
    <w:rsid w:val="00294A51"/>
    <w:rsid w:val="00297B32"/>
    <w:rsid w:val="002A5BC9"/>
    <w:rsid w:val="002B15D8"/>
    <w:rsid w:val="002C0740"/>
    <w:rsid w:val="002C4473"/>
    <w:rsid w:val="002C5652"/>
    <w:rsid w:val="002C695F"/>
    <w:rsid w:val="002C6D3B"/>
    <w:rsid w:val="002D0415"/>
    <w:rsid w:val="002D07D0"/>
    <w:rsid w:val="002D08D1"/>
    <w:rsid w:val="002E7C99"/>
    <w:rsid w:val="002F0D8E"/>
    <w:rsid w:val="002F59AD"/>
    <w:rsid w:val="00306E99"/>
    <w:rsid w:val="0031300A"/>
    <w:rsid w:val="00314091"/>
    <w:rsid w:val="003177EB"/>
    <w:rsid w:val="00322802"/>
    <w:rsid w:val="00332A1F"/>
    <w:rsid w:val="00340F51"/>
    <w:rsid w:val="0034129D"/>
    <w:rsid w:val="00342248"/>
    <w:rsid w:val="0034266D"/>
    <w:rsid w:val="003440F5"/>
    <w:rsid w:val="00351EFE"/>
    <w:rsid w:val="003538B6"/>
    <w:rsid w:val="00356472"/>
    <w:rsid w:val="003610A0"/>
    <w:rsid w:val="003633AC"/>
    <w:rsid w:val="00364FE7"/>
    <w:rsid w:val="003656D7"/>
    <w:rsid w:val="00365D43"/>
    <w:rsid w:val="0037539C"/>
    <w:rsid w:val="00376C96"/>
    <w:rsid w:val="0037742D"/>
    <w:rsid w:val="00390A7B"/>
    <w:rsid w:val="003A2F84"/>
    <w:rsid w:val="003A647B"/>
    <w:rsid w:val="003B1660"/>
    <w:rsid w:val="003B205C"/>
    <w:rsid w:val="003C3B36"/>
    <w:rsid w:val="003D0711"/>
    <w:rsid w:val="003D11C6"/>
    <w:rsid w:val="003D32D6"/>
    <w:rsid w:val="003D5E22"/>
    <w:rsid w:val="003D749E"/>
    <w:rsid w:val="003E2FEC"/>
    <w:rsid w:val="003F03A2"/>
    <w:rsid w:val="003F5723"/>
    <w:rsid w:val="003F7688"/>
    <w:rsid w:val="004152B6"/>
    <w:rsid w:val="00415A10"/>
    <w:rsid w:val="00416865"/>
    <w:rsid w:val="00421271"/>
    <w:rsid w:val="004236C6"/>
    <w:rsid w:val="00423D74"/>
    <w:rsid w:val="00427C03"/>
    <w:rsid w:val="00431B22"/>
    <w:rsid w:val="00435A49"/>
    <w:rsid w:val="00447F73"/>
    <w:rsid w:val="00452560"/>
    <w:rsid w:val="004642DE"/>
    <w:rsid w:val="00470740"/>
    <w:rsid w:val="00473D06"/>
    <w:rsid w:val="00473D3B"/>
    <w:rsid w:val="0048467B"/>
    <w:rsid w:val="00486FF3"/>
    <w:rsid w:val="00487F7C"/>
    <w:rsid w:val="004905CF"/>
    <w:rsid w:val="00495252"/>
    <w:rsid w:val="00495FD5"/>
    <w:rsid w:val="00496691"/>
    <w:rsid w:val="004A2414"/>
    <w:rsid w:val="004A6877"/>
    <w:rsid w:val="004B28F2"/>
    <w:rsid w:val="004B5289"/>
    <w:rsid w:val="004B7A32"/>
    <w:rsid w:val="004C3853"/>
    <w:rsid w:val="004C7979"/>
    <w:rsid w:val="004D7EAD"/>
    <w:rsid w:val="004F0C1B"/>
    <w:rsid w:val="004F468E"/>
    <w:rsid w:val="00501185"/>
    <w:rsid w:val="00504A18"/>
    <w:rsid w:val="00504B8E"/>
    <w:rsid w:val="00504B8F"/>
    <w:rsid w:val="00506772"/>
    <w:rsid w:val="00507CD3"/>
    <w:rsid w:val="00510328"/>
    <w:rsid w:val="0051211E"/>
    <w:rsid w:val="005134EC"/>
    <w:rsid w:val="0051545B"/>
    <w:rsid w:val="00515A61"/>
    <w:rsid w:val="005331E3"/>
    <w:rsid w:val="00537972"/>
    <w:rsid w:val="005404D8"/>
    <w:rsid w:val="00540A60"/>
    <w:rsid w:val="00544924"/>
    <w:rsid w:val="00547D76"/>
    <w:rsid w:val="005550D9"/>
    <w:rsid w:val="005636FD"/>
    <w:rsid w:val="00564783"/>
    <w:rsid w:val="0056578C"/>
    <w:rsid w:val="00565EA9"/>
    <w:rsid w:val="00590AF4"/>
    <w:rsid w:val="00591BFF"/>
    <w:rsid w:val="005924F2"/>
    <w:rsid w:val="00593C39"/>
    <w:rsid w:val="005976FF"/>
    <w:rsid w:val="00597AEB"/>
    <w:rsid w:val="005A77AA"/>
    <w:rsid w:val="005B0FCC"/>
    <w:rsid w:val="005B2954"/>
    <w:rsid w:val="005B3778"/>
    <w:rsid w:val="005B6E39"/>
    <w:rsid w:val="005C14D8"/>
    <w:rsid w:val="005C1C2D"/>
    <w:rsid w:val="005C2C21"/>
    <w:rsid w:val="005D15AF"/>
    <w:rsid w:val="005D1FCA"/>
    <w:rsid w:val="005D4CBA"/>
    <w:rsid w:val="005D6B52"/>
    <w:rsid w:val="005D7771"/>
    <w:rsid w:val="005E2F91"/>
    <w:rsid w:val="005E30C4"/>
    <w:rsid w:val="005E6C18"/>
    <w:rsid w:val="005F1EF5"/>
    <w:rsid w:val="00604FB0"/>
    <w:rsid w:val="00616DB6"/>
    <w:rsid w:val="00631412"/>
    <w:rsid w:val="00644649"/>
    <w:rsid w:val="00647692"/>
    <w:rsid w:val="00653268"/>
    <w:rsid w:val="006538A0"/>
    <w:rsid w:val="0065508A"/>
    <w:rsid w:val="00656A7A"/>
    <w:rsid w:val="006607F5"/>
    <w:rsid w:val="00665973"/>
    <w:rsid w:val="00667123"/>
    <w:rsid w:val="006729CD"/>
    <w:rsid w:val="00681A59"/>
    <w:rsid w:val="00681F35"/>
    <w:rsid w:val="006848CF"/>
    <w:rsid w:val="00685D1B"/>
    <w:rsid w:val="006954FE"/>
    <w:rsid w:val="006A14F8"/>
    <w:rsid w:val="006A6A0D"/>
    <w:rsid w:val="006A7516"/>
    <w:rsid w:val="006A799F"/>
    <w:rsid w:val="006B0163"/>
    <w:rsid w:val="006B2F0A"/>
    <w:rsid w:val="006B3878"/>
    <w:rsid w:val="006B5119"/>
    <w:rsid w:val="006B5E4F"/>
    <w:rsid w:val="006B7B15"/>
    <w:rsid w:val="006C157E"/>
    <w:rsid w:val="006D037C"/>
    <w:rsid w:val="006D2C37"/>
    <w:rsid w:val="006D3A1C"/>
    <w:rsid w:val="006D4B75"/>
    <w:rsid w:val="006D6826"/>
    <w:rsid w:val="006E4C61"/>
    <w:rsid w:val="006E644E"/>
    <w:rsid w:val="006F0833"/>
    <w:rsid w:val="00700C84"/>
    <w:rsid w:val="007023BD"/>
    <w:rsid w:val="00707266"/>
    <w:rsid w:val="007122BD"/>
    <w:rsid w:val="00713D06"/>
    <w:rsid w:val="00716B13"/>
    <w:rsid w:val="00717552"/>
    <w:rsid w:val="00732D50"/>
    <w:rsid w:val="00734D02"/>
    <w:rsid w:val="00736CC5"/>
    <w:rsid w:val="007379D0"/>
    <w:rsid w:val="00737B48"/>
    <w:rsid w:val="00740A7E"/>
    <w:rsid w:val="007439FA"/>
    <w:rsid w:val="00745FEB"/>
    <w:rsid w:val="00751C30"/>
    <w:rsid w:val="0075301C"/>
    <w:rsid w:val="00754404"/>
    <w:rsid w:val="00755040"/>
    <w:rsid w:val="0076051B"/>
    <w:rsid w:val="00761159"/>
    <w:rsid w:val="00761C5E"/>
    <w:rsid w:val="00761F65"/>
    <w:rsid w:val="007624C5"/>
    <w:rsid w:val="00762947"/>
    <w:rsid w:val="0077131E"/>
    <w:rsid w:val="00780B77"/>
    <w:rsid w:val="0078519C"/>
    <w:rsid w:val="00785767"/>
    <w:rsid w:val="00785E63"/>
    <w:rsid w:val="00791AFB"/>
    <w:rsid w:val="00791E93"/>
    <w:rsid w:val="007921D7"/>
    <w:rsid w:val="00793F4D"/>
    <w:rsid w:val="007A1B76"/>
    <w:rsid w:val="007A3801"/>
    <w:rsid w:val="007A4157"/>
    <w:rsid w:val="007A7FC5"/>
    <w:rsid w:val="007B0675"/>
    <w:rsid w:val="007B0691"/>
    <w:rsid w:val="007B2FB3"/>
    <w:rsid w:val="007B505E"/>
    <w:rsid w:val="007B5B9D"/>
    <w:rsid w:val="007B7474"/>
    <w:rsid w:val="007C1AE1"/>
    <w:rsid w:val="007C4319"/>
    <w:rsid w:val="007C493A"/>
    <w:rsid w:val="007C5EC2"/>
    <w:rsid w:val="007D1897"/>
    <w:rsid w:val="007D3338"/>
    <w:rsid w:val="007D6479"/>
    <w:rsid w:val="007D79F5"/>
    <w:rsid w:val="007D7F38"/>
    <w:rsid w:val="007E078E"/>
    <w:rsid w:val="007E4878"/>
    <w:rsid w:val="007F0E13"/>
    <w:rsid w:val="00803086"/>
    <w:rsid w:val="0080743C"/>
    <w:rsid w:val="00814B62"/>
    <w:rsid w:val="008173E9"/>
    <w:rsid w:val="00827CF8"/>
    <w:rsid w:val="008339DF"/>
    <w:rsid w:val="00834ED7"/>
    <w:rsid w:val="00841333"/>
    <w:rsid w:val="0084259C"/>
    <w:rsid w:val="008428CE"/>
    <w:rsid w:val="008553F6"/>
    <w:rsid w:val="00856C3D"/>
    <w:rsid w:val="008642A4"/>
    <w:rsid w:val="0086509D"/>
    <w:rsid w:val="00880FAE"/>
    <w:rsid w:val="0088550D"/>
    <w:rsid w:val="00885AD8"/>
    <w:rsid w:val="008878ED"/>
    <w:rsid w:val="00891DE4"/>
    <w:rsid w:val="00895D8F"/>
    <w:rsid w:val="00896DD1"/>
    <w:rsid w:val="00897CCA"/>
    <w:rsid w:val="008A0651"/>
    <w:rsid w:val="008A3FE3"/>
    <w:rsid w:val="008A7844"/>
    <w:rsid w:val="008B0146"/>
    <w:rsid w:val="008B01A4"/>
    <w:rsid w:val="008B0A86"/>
    <w:rsid w:val="008B4363"/>
    <w:rsid w:val="008B51D4"/>
    <w:rsid w:val="008C09C2"/>
    <w:rsid w:val="008C4B1B"/>
    <w:rsid w:val="008C4D72"/>
    <w:rsid w:val="008C501A"/>
    <w:rsid w:val="008C5D70"/>
    <w:rsid w:val="008D15FB"/>
    <w:rsid w:val="008E6525"/>
    <w:rsid w:val="008E6887"/>
    <w:rsid w:val="008E7155"/>
    <w:rsid w:val="008F75E5"/>
    <w:rsid w:val="009011B4"/>
    <w:rsid w:val="00903DD0"/>
    <w:rsid w:val="00904BE6"/>
    <w:rsid w:val="00906E10"/>
    <w:rsid w:val="00913769"/>
    <w:rsid w:val="009177DB"/>
    <w:rsid w:val="00920FE3"/>
    <w:rsid w:val="00923C60"/>
    <w:rsid w:val="0092511E"/>
    <w:rsid w:val="00925308"/>
    <w:rsid w:val="00933E23"/>
    <w:rsid w:val="00935551"/>
    <w:rsid w:val="00935624"/>
    <w:rsid w:val="0093626F"/>
    <w:rsid w:val="00941488"/>
    <w:rsid w:val="00946913"/>
    <w:rsid w:val="009522FF"/>
    <w:rsid w:val="00955190"/>
    <w:rsid w:val="009559B0"/>
    <w:rsid w:val="00960CB2"/>
    <w:rsid w:val="00970F50"/>
    <w:rsid w:val="00975C15"/>
    <w:rsid w:val="00977A42"/>
    <w:rsid w:val="0098115A"/>
    <w:rsid w:val="00983BF2"/>
    <w:rsid w:val="00991467"/>
    <w:rsid w:val="00994C50"/>
    <w:rsid w:val="009959CA"/>
    <w:rsid w:val="009973A3"/>
    <w:rsid w:val="009A346D"/>
    <w:rsid w:val="009A54C0"/>
    <w:rsid w:val="009B2660"/>
    <w:rsid w:val="009B3049"/>
    <w:rsid w:val="009B3A77"/>
    <w:rsid w:val="009B4D60"/>
    <w:rsid w:val="009B5C62"/>
    <w:rsid w:val="009D0165"/>
    <w:rsid w:val="009E5413"/>
    <w:rsid w:val="009F322A"/>
    <w:rsid w:val="009F7D52"/>
    <w:rsid w:val="00A006F8"/>
    <w:rsid w:val="00A0293B"/>
    <w:rsid w:val="00A13423"/>
    <w:rsid w:val="00A2775E"/>
    <w:rsid w:val="00A34F5B"/>
    <w:rsid w:val="00A3500E"/>
    <w:rsid w:val="00A36F22"/>
    <w:rsid w:val="00A37843"/>
    <w:rsid w:val="00A42E3C"/>
    <w:rsid w:val="00A44213"/>
    <w:rsid w:val="00A448B8"/>
    <w:rsid w:val="00A51285"/>
    <w:rsid w:val="00A544B3"/>
    <w:rsid w:val="00A55FF6"/>
    <w:rsid w:val="00A568A0"/>
    <w:rsid w:val="00A56D74"/>
    <w:rsid w:val="00A63F71"/>
    <w:rsid w:val="00A66E14"/>
    <w:rsid w:val="00A67F09"/>
    <w:rsid w:val="00A74275"/>
    <w:rsid w:val="00A81294"/>
    <w:rsid w:val="00A8449F"/>
    <w:rsid w:val="00A92693"/>
    <w:rsid w:val="00A92944"/>
    <w:rsid w:val="00AA61AE"/>
    <w:rsid w:val="00AA6DD0"/>
    <w:rsid w:val="00AA7D24"/>
    <w:rsid w:val="00AB0660"/>
    <w:rsid w:val="00AB158A"/>
    <w:rsid w:val="00AC082C"/>
    <w:rsid w:val="00AC149B"/>
    <w:rsid w:val="00AC3931"/>
    <w:rsid w:val="00AC46E3"/>
    <w:rsid w:val="00AE0661"/>
    <w:rsid w:val="00AE2258"/>
    <w:rsid w:val="00AE2497"/>
    <w:rsid w:val="00AE6E9E"/>
    <w:rsid w:val="00AE7B20"/>
    <w:rsid w:val="00AF3B46"/>
    <w:rsid w:val="00AF3CA4"/>
    <w:rsid w:val="00AF5235"/>
    <w:rsid w:val="00AF79C6"/>
    <w:rsid w:val="00B037A5"/>
    <w:rsid w:val="00B06F78"/>
    <w:rsid w:val="00B110F4"/>
    <w:rsid w:val="00B15F35"/>
    <w:rsid w:val="00B21C51"/>
    <w:rsid w:val="00B24E95"/>
    <w:rsid w:val="00B25A84"/>
    <w:rsid w:val="00B30620"/>
    <w:rsid w:val="00B31446"/>
    <w:rsid w:val="00B32A27"/>
    <w:rsid w:val="00B35177"/>
    <w:rsid w:val="00B37D22"/>
    <w:rsid w:val="00B43DD5"/>
    <w:rsid w:val="00B50286"/>
    <w:rsid w:val="00B51C2F"/>
    <w:rsid w:val="00B57827"/>
    <w:rsid w:val="00B67883"/>
    <w:rsid w:val="00B72444"/>
    <w:rsid w:val="00B72B78"/>
    <w:rsid w:val="00B7521F"/>
    <w:rsid w:val="00B80843"/>
    <w:rsid w:val="00B823F3"/>
    <w:rsid w:val="00B861B5"/>
    <w:rsid w:val="00B9309B"/>
    <w:rsid w:val="00B937DF"/>
    <w:rsid w:val="00BA1B65"/>
    <w:rsid w:val="00BA354D"/>
    <w:rsid w:val="00BA3FFB"/>
    <w:rsid w:val="00BA4970"/>
    <w:rsid w:val="00BA5A8A"/>
    <w:rsid w:val="00BB0452"/>
    <w:rsid w:val="00BB1D66"/>
    <w:rsid w:val="00BB3053"/>
    <w:rsid w:val="00BB6D56"/>
    <w:rsid w:val="00BC0169"/>
    <w:rsid w:val="00BC252E"/>
    <w:rsid w:val="00BC5B73"/>
    <w:rsid w:val="00BD18A3"/>
    <w:rsid w:val="00BD778E"/>
    <w:rsid w:val="00BE0600"/>
    <w:rsid w:val="00BE11FC"/>
    <w:rsid w:val="00BE6DCE"/>
    <w:rsid w:val="00BF11ED"/>
    <w:rsid w:val="00BF30E7"/>
    <w:rsid w:val="00BF4941"/>
    <w:rsid w:val="00BF6D5D"/>
    <w:rsid w:val="00C03F21"/>
    <w:rsid w:val="00C07AB5"/>
    <w:rsid w:val="00C13402"/>
    <w:rsid w:val="00C204AD"/>
    <w:rsid w:val="00C20EB6"/>
    <w:rsid w:val="00C25D6F"/>
    <w:rsid w:val="00C323BB"/>
    <w:rsid w:val="00C34B42"/>
    <w:rsid w:val="00C34C94"/>
    <w:rsid w:val="00C35E5A"/>
    <w:rsid w:val="00C41BE9"/>
    <w:rsid w:val="00C429DA"/>
    <w:rsid w:val="00C43788"/>
    <w:rsid w:val="00C549DB"/>
    <w:rsid w:val="00C556CF"/>
    <w:rsid w:val="00C6397D"/>
    <w:rsid w:val="00C666A6"/>
    <w:rsid w:val="00C671D6"/>
    <w:rsid w:val="00C82D02"/>
    <w:rsid w:val="00C87177"/>
    <w:rsid w:val="00C9172A"/>
    <w:rsid w:val="00C920E0"/>
    <w:rsid w:val="00C943AF"/>
    <w:rsid w:val="00C97D16"/>
    <w:rsid w:val="00CA2E06"/>
    <w:rsid w:val="00CA74AC"/>
    <w:rsid w:val="00CB14E4"/>
    <w:rsid w:val="00CB3A35"/>
    <w:rsid w:val="00CB3CCC"/>
    <w:rsid w:val="00CB3E4B"/>
    <w:rsid w:val="00CB5623"/>
    <w:rsid w:val="00CB7C6D"/>
    <w:rsid w:val="00CC02F1"/>
    <w:rsid w:val="00CC307B"/>
    <w:rsid w:val="00CC47F8"/>
    <w:rsid w:val="00CC5D5B"/>
    <w:rsid w:val="00CD1125"/>
    <w:rsid w:val="00CD1808"/>
    <w:rsid w:val="00CD414D"/>
    <w:rsid w:val="00CE2DC6"/>
    <w:rsid w:val="00CE32C3"/>
    <w:rsid w:val="00CE3C23"/>
    <w:rsid w:val="00CE46F6"/>
    <w:rsid w:val="00CE4F22"/>
    <w:rsid w:val="00CE5315"/>
    <w:rsid w:val="00CF2EA9"/>
    <w:rsid w:val="00D02CAC"/>
    <w:rsid w:val="00D06D81"/>
    <w:rsid w:val="00D073D2"/>
    <w:rsid w:val="00D130F5"/>
    <w:rsid w:val="00D16C32"/>
    <w:rsid w:val="00D204BA"/>
    <w:rsid w:val="00D20573"/>
    <w:rsid w:val="00D24A82"/>
    <w:rsid w:val="00D26000"/>
    <w:rsid w:val="00D3158A"/>
    <w:rsid w:val="00D32D67"/>
    <w:rsid w:val="00D45AD9"/>
    <w:rsid w:val="00D50398"/>
    <w:rsid w:val="00D54FD3"/>
    <w:rsid w:val="00D55068"/>
    <w:rsid w:val="00D556FD"/>
    <w:rsid w:val="00D57271"/>
    <w:rsid w:val="00D616C9"/>
    <w:rsid w:val="00D64FE5"/>
    <w:rsid w:val="00D72C7A"/>
    <w:rsid w:val="00D74C6D"/>
    <w:rsid w:val="00D813BB"/>
    <w:rsid w:val="00D81E84"/>
    <w:rsid w:val="00D87307"/>
    <w:rsid w:val="00D9209F"/>
    <w:rsid w:val="00D922EB"/>
    <w:rsid w:val="00D92ED4"/>
    <w:rsid w:val="00D93941"/>
    <w:rsid w:val="00DA58D6"/>
    <w:rsid w:val="00DA7A96"/>
    <w:rsid w:val="00DB2DEA"/>
    <w:rsid w:val="00DB4AC4"/>
    <w:rsid w:val="00DB4E3A"/>
    <w:rsid w:val="00DB5EDE"/>
    <w:rsid w:val="00DC17F7"/>
    <w:rsid w:val="00DD21FC"/>
    <w:rsid w:val="00DD3A60"/>
    <w:rsid w:val="00DD6FC6"/>
    <w:rsid w:val="00DE1160"/>
    <w:rsid w:val="00DE25DD"/>
    <w:rsid w:val="00DE7C05"/>
    <w:rsid w:val="00DF6E2F"/>
    <w:rsid w:val="00DF7616"/>
    <w:rsid w:val="00E00233"/>
    <w:rsid w:val="00E03752"/>
    <w:rsid w:val="00E06F58"/>
    <w:rsid w:val="00E139C7"/>
    <w:rsid w:val="00E22443"/>
    <w:rsid w:val="00E2266D"/>
    <w:rsid w:val="00E24156"/>
    <w:rsid w:val="00E26718"/>
    <w:rsid w:val="00E30C45"/>
    <w:rsid w:val="00E30F7B"/>
    <w:rsid w:val="00E335A0"/>
    <w:rsid w:val="00E34426"/>
    <w:rsid w:val="00E43926"/>
    <w:rsid w:val="00E471A2"/>
    <w:rsid w:val="00E51398"/>
    <w:rsid w:val="00E547A4"/>
    <w:rsid w:val="00E55116"/>
    <w:rsid w:val="00E56684"/>
    <w:rsid w:val="00E56E7B"/>
    <w:rsid w:val="00E61AE4"/>
    <w:rsid w:val="00E62A77"/>
    <w:rsid w:val="00E64175"/>
    <w:rsid w:val="00E71C56"/>
    <w:rsid w:val="00E7208B"/>
    <w:rsid w:val="00E77DAB"/>
    <w:rsid w:val="00E96EC6"/>
    <w:rsid w:val="00EA1E44"/>
    <w:rsid w:val="00EA2563"/>
    <w:rsid w:val="00EA6F54"/>
    <w:rsid w:val="00EB189A"/>
    <w:rsid w:val="00EB47D5"/>
    <w:rsid w:val="00EB60A6"/>
    <w:rsid w:val="00EB7651"/>
    <w:rsid w:val="00EC35B9"/>
    <w:rsid w:val="00EC73B5"/>
    <w:rsid w:val="00ED0949"/>
    <w:rsid w:val="00ED2A1D"/>
    <w:rsid w:val="00ED4FCE"/>
    <w:rsid w:val="00EE01EC"/>
    <w:rsid w:val="00EE01FE"/>
    <w:rsid w:val="00EE4B97"/>
    <w:rsid w:val="00EE60B9"/>
    <w:rsid w:val="00EF2837"/>
    <w:rsid w:val="00F00BCC"/>
    <w:rsid w:val="00F05200"/>
    <w:rsid w:val="00F07F06"/>
    <w:rsid w:val="00F1019A"/>
    <w:rsid w:val="00F104A1"/>
    <w:rsid w:val="00F110A3"/>
    <w:rsid w:val="00F12C28"/>
    <w:rsid w:val="00F12D7B"/>
    <w:rsid w:val="00F139E8"/>
    <w:rsid w:val="00F14CB4"/>
    <w:rsid w:val="00F14FFC"/>
    <w:rsid w:val="00F159CD"/>
    <w:rsid w:val="00F15D73"/>
    <w:rsid w:val="00F21122"/>
    <w:rsid w:val="00F21DCF"/>
    <w:rsid w:val="00F23F35"/>
    <w:rsid w:val="00F26AA4"/>
    <w:rsid w:val="00F27AE5"/>
    <w:rsid w:val="00F30EC4"/>
    <w:rsid w:val="00F45919"/>
    <w:rsid w:val="00F531FD"/>
    <w:rsid w:val="00F54B24"/>
    <w:rsid w:val="00F66627"/>
    <w:rsid w:val="00F720D6"/>
    <w:rsid w:val="00F734DB"/>
    <w:rsid w:val="00F80155"/>
    <w:rsid w:val="00F84904"/>
    <w:rsid w:val="00F86B8A"/>
    <w:rsid w:val="00F92E09"/>
    <w:rsid w:val="00F95C20"/>
    <w:rsid w:val="00F96026"/>
    <w:rsid w:val="00F96D4A"/>
    <w:rsid w:val="00FA359A"/>
    <w:rsid w:val="00FA7E02"/>
    <w:rsid w:val="00FB0153"/>
    <w:rsid w:val="00FB2649"/>
    <w:rsid w:val="00FB3786"/>
    <w:rsid w:val="00FB67C2"/>
    <w:rsid w:val="00FB71F3"/>
    <w:rsid w:val="00FC21A4"/>
    <w:rsid w:val="00FD37A9"/>
    <w:rsid w:val="00FF6706"/>
    <w:rsid w:val="00FF6FD7"/>
    <w:rsid w:val="0B6C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D5D65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numbering" w:customStyle="1" w:styleId="Biecalista1">
    <w:name w:val="Bieżąca lista1"/>
    <w:uiPriority w:val="99"/>
    <w:rsid w:val="00225798"/>
    <w:pPr>
      <w:numPr>
        <w:numId w:val="24"/>
      </w:numPr>
    </w:pPr>
  </w:style>
  <w:style w:type="paragraph" w:styleId="Tekstprzypisukocowego">
    <w:name w:val="endnote text"/>
    <w:basedOn w:val="Normalny"/>
    <w:link w:val="TekstprzypisukocowegoZnak"/>
    <w:semiHidden/>
    <w:unhideWhenUsed/>
    <w:rsid w:val="007605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6051B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760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E0212-C9AF-4EF0-AC2E-CF19AD7B5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3B735-FF7E-4EAB-A56B-89E61A342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292A42-9782-47C0-8B03-AC4887C42AE7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customXml/itemProps4.xml><?xml version="1.0" encoding="utf-8"?>
<ds:datastoreItem xmlns:ds="http://schemas.openxmlformats.org/officeDocument/2006/customXml" ds:itemID="{21B54908-D7EF-4141-BF57-78EF8A121E4F}"/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4</TotalTime>
  <Pages>5</Pages>
  <Words>1191</Words>
  <Characters>7152</Characters>
  <Application>Microsoft Office Word</Application>
  <DocSecurity>0</DocSecurity>
  <Lines>59</Lines>
  <Paragraphs>16</Paragraphs>
  <ScaleCrop>false</ScaleCrop>
  <Company>Biuro Doradztwa Gospodarczego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21</cp:revision>
  <cp:lastPrinted>2023-05-11T09:07:00Z</cp:lastPrinted>
  <dcterms:created xsi:type="dcterms:W3CDTF">2025-05-29T12:34:00Z</dcterms:created>
  <dcterms:modified xsi:type="dcterms:W3CDTF">2025-08-13T11:41:00Z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